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22479" w14:textId="77777777" w:rsidR="00CA0ECC" w:rsidRPr="00A76287" w:rsidRDefault="00CA0ECC" w:rsidP="00CA0ECC">
      <w:pPr>
        <w:spacing w:line="300" w:lineRule="auto"/>
        <w:jc w:val="center"/>
        <w:rPr>
          <w:rFonts w:ascii="Questrial" w:eastAsia="Questrial" w:hAnsi="Questrial" w:cs="Questrial"/>
          <w:b/>
          <w:color w:val="098D94"/>
          <w:sz w:val="60"/>
          <w:szCs w:val="32"/>
        </w:rPr>
      </w:pPr>
      <w:r w:rsidRPr="00A76287">
        <w:rPr>
          <w:rFonts w:ascii="Questrial" w:eastAsia="Questrial" w:hAnsi="Questrial" w:cs="Questrial"/>
          <w:b/>
          <w:color w:val="098D94"/>
          <w:sz w:val="60"/>
          <w:szCs w:val="32"/>
        </w:rPr>
        <w:t>Fiche Explicative</w:t>
      </w:r>
    </w:p>
    <w:p w14:paraId="6715D800" w14:textId="77777777" w:rsidR="00CA0ECC" w:rsidRDefault="00CA0ECC" w:rsidP="00807A70">
      <w:pPr>
        <w:pStyle w:val="NormalWeb"/>
        <w:shd w:val="clear" w:color="auto" w:fill="FFFFFF"/>
        <w:spacing w:before="0" w:beforeAutospacing="0" w:after="150" w:afterAutospacing="0"/>
        <w:rPr>
          <w:rFonts w:ascii="Questrial" w:eastAsia="Questrial" w:hAnsi="Questrial" w:cs="Questrial"/>
          <w:lang w:eastAsia="en-US"/>
        </w:rPr>
      </w:pPr>
    </w:p>
    <w:p w14:paraId="6A9E766D" w14:textId="65AE3436" w:rsidR="00807A70" w:rsidRPr="00807A70" w:rsidRDefault="00807A70" w:rsidP="00807A70">
      <w:pPr>
        <w:pStyle w:val="NormalWeb"/>
        <w:shd w:val="clear" w:color="auto" w:fill="FFFFFF"/>
        <w:spacing w:before="0" w:beforeAutospacing="0" w:after="150" w:afterAutospacing="0"/>
        <w:rPr>
          <w:rFonts w:ascii="Questrial" w:eastAsia="Questrial" w:hAnsi="Questrial" w:cs="Questrial"/>
          <w:lang w:eastAsia="en-US"/>
        </w:rPr>
      </w:pPr>
      <w:r w:rsidRPr="00807A70">
        <w:rPr>
          <w:rFonts w:ascii="Questrial" w:eastAsia="Questrial" w:hAnsi="Questrial" w:cs="Questrial"/>
          <w:lang w:eastAsia="en-US"/>
        </w:rPr>
        <w:t>Ce TPE a été réalisé par Saïd BOULAYAD, Lucas GERARD ainsi que Mathis BAUDRILLARD.</w:t>
      </w:r>
    </w:p>
    <w:p w14:paraId="08204904" w14:textId="04DA1FC5" w:rsidR="00807A70" w:rsidRPr="00807A70" w:rsidRDefault="00807A70" w:rsidP="00807A70">
      <w:pPr>
        <w:pStyle w:val="NormalWeb"/>
        <w:shd w:val="clear" w:color="auto" w:fill="FFFFFF"/>
        <w:spacing w:before="0" w:beforeAutospacing="0" w:after="150" w:afterAutospacing="0"/>
        <w:rPr>
          <w:rFonts w:ascii="Questrial" w:eastAsia="Questrial" w:hAnsi="Questrial" w:cs="Questrial"/>
          <w:lang w:eastAsia="en-US"/>
        </w:rPr>
      </w:pPr>
      <w:r w:rsidRPr="00807A70">
        <w:rPr>
          <w:rFonts w:ascii="Questrial" w:eastAsia="Questrial" w:hAnsi="Questrial" w:cs="Questrial"/>
          <w:lang w:eastAsia="en-US"/>
        </w:rPr>
        <w:t>Au Lycée Jeanne d'Arc de Montrouge.</w:t>
      </w:r>
      <w:r>
        <w:rPr>
          <w:rFonts w:ascii="Questrial" w:eastAsia="Questrial" w:hAnsi="Questrial" w:cs="Questrial"/>
          <w:lang w:eastAsia="en-US"/>
        </w:rPr>
        <w:t xml:space="preserve">  </w:t>
      </w:r>
      <w:r w:rsidRPr="00807A70">
        <w:rPr>
          <w:rFonts w:ascii="Questrial" w:eastAsia="Questrial" w:hAnsi="Questrial" w:cs="Questrial"/>
          <w:lang w:eastAsia="en-US"/>
        </w:rPr>
        <w:t>2018 - 2019</w:t>
      </w:r>
    </w:p>
    <w:p w14:paraId="599DE110" w14:textId="77777777" w:rsidR="00807A70" w:rsidRPr="00807A70" w:rsidRDefault="00807A70" w:rsidP="00807A70">
      <w:pPr>
        <w:pStyle w:val="NormalWeb"/>
        <w:shd w:val="clear" w:color="auto" w:fill="FFFFFF"/>
        <w:spacing w:before="0" w:beforeAutospacing="0" w:after="150" w:afterAutospacing="0"/>
        <w:rPr>
          <w:rFonts w:ascii="Questrial" w:eastAsia="Questrial" w:hAnsi="Questrial" w:cs="Questrial"/>
          <w:lang w:eastAsia="en-US"/>
        </w:rPr>
      </w:pPr>
      <w:r w:rsidRPr="00807A70">
        <w:rPr>
          <w:rFonts w:ascii="Questrial" w:eastAsia="Questrial" w:hAnsi="Questrial" w:cs="Questrial"/>
          <w:lang w:eastAsia="en-US"/>
        </w:rPr>
        <w:t>Nous avons été encadrés par Mme MOTHERE, Mr LASSERRE et Mme MARTIN.</w:t>
      </w:r>
    </w:p>
    <w:p w14:paraId="7B279326" w14:textId="77777777" w:rsidR="00337EDB" w:rsidRDefault="00337EDB" w:rsidP="00337EDB">
      <w:pPr>
        <w:spacing w:line="300" w:lineRule="auto"/>
        <w:jc w:val="center"/>
        <w:rPr>
          <w:rFonts w:ascii="Questrial" w:eastAsia="Questrial" w:hAnsi="Questrial" w:cs="Questrial"/>
          <w:sz w:val="21"/>
          <w:szCs w:val="21"/>
        </w:rPr>
      </w:pPr>
    </w:p>
    <w:p w14:paraId="38452239" w14:textId="77777777" w:rsidR="00337EDB" w:rsidRDefault="00337EDB" w:rsidP="00337EDB">
      <w:pPr>
        <w:jc w:val="both"/>
        <w:rPr>
          <w:rFonts w:ascii="Questrial" w:eastAsia="Questrial" w:hAnsi="Questrial" w:cs="Questrial"/>
          <w:sz w:val="24"/>
          <w:szCs w:val="24"/>
        </w:rPr>
      </w:pPr>
      <w:r>
        <w:rPr>
          <w:rFonts w:ascii="Questrial" w:eastAsia="Questrial" w:hAnsi="Questrial" w:cs="Questrial"/>
          <w:b/>
          <w:sz w:val="24"/>
          <w:szCs w:val="24"/>
          <w:u w:val="single"/>
        </w:rPr>
        <w:t>Thème :</w:t>
      </w:r>
      <w:r>
        <w:rPr>
          <w:rFonts w:ascii="Questrial" w:eastAsia="Questrial" w:hAnsi="Questrial" w:cs="Questrial"/>
          <w:sz w:val="24"/>
          <w:szCs w:val="24"/>
        </w:rPr>
        <w:t xml:space="preserve"> Transports et transferts</w:t>
      </w:r>
    </w:p>
    <w:p w14:paraId="4F3EC3A4" w14:textId="77777777" w:rsidR="00337EDB" w:rsidRDefault="00337EDB" w:rsidP="00337EDB">
      <w:pPr>
        <w:jc w:val="both"/>
        <w:rPr>
          <w:rFonts w:ascii="Questrial" w:eastAsia="Questrial" w:hAnsi="Questrial" w:cs="Questrial"/>
          <w:sz w:val="24"/>
          <w:szCs w:val="24"/>
        </w:rPr>
      </w:pPr>
      <w:r>
        <w:rPr>
          <w:rFonts w:ascii="Questrial" w:eastAsia="Questrial" w:hAnsi="Questrial" w:cs="Questrial"/>
          <w:b/>
          <w:sz w:val="24"/>
          <w:szCs w:val="24"/>
          <w:u w:val="single"/>
        </w:rPr>
        <w:t>Axe de recherche :</w:t>
      </w:r>
      <w:r>
        <w:rPr>
          <w:rFonts w:ascii="Questrial" w:eastAsia="Questrial" w:hAnsi="Questrial" w:cs="Questrial"/>
          <w:sz w:val="24"/>
          <w:szCs w:val="24"/>
        </w:rPr>
        <w:t xml:space="preserve"> Les transports et transferts de matière, d’énergie.</w:t>
      </w:r>
    </w:p>
    <w:p w14:paraId="35E449BD" w14:textId="77777777" w:rsidR="00337EDB" w:rsidRDefault="00337EDB" w:rsidP="00337EDB">
      <w:pPr>
        <w:jc w:val="both"/>
        <w:rPr>
          <w:rFonts w:ascii="Questrial" w:eastAsia="Questrial" w:hAnsi="Questrial" w:cs="Questrial"/>
          <w:sz w:val="24"/>
          <w:szCs w:val="24"/>
        </w:rPr>
      </w:pPr>
      <w:r>
        <w:rPr>
          <w:rFonts w:ascii="Questrial" w:eastAsia="Questrial" w:hAnsi="Questrial" w:cs="Questrial"/>
          <w:b/>
          <w:sz w:val="24"/>
          <w:szCs w:val="24"/>
          <w:u w:val="single"/>
        </w:rPr>
        <w:t>Sujet :</w:t>
      </w:r>
      <w:r>
        <w:rPr>
          <w:rFonts w:ascii="Questrial" w:eastAsia="Questrial" w:hAnsi="Questrial" w:cs="Questrial"/>
          <w:sz w:val="24"/>
          <w:szCs w:val="24"/>
        </w:rPr>
        <w:t xml:space="preserve"> GPS et relativité</w:t>
      </w:r>
    </w:p>
    <w:p w14:paraId="11EDA55D" w14:textId="77777777" w:rsidR="00337EDB" w:rsidRDefault="00337EDB" w:rsidP="00337EDB">
      <w:pPr>
        <w:jc w:val="both"/>
        <w:rPr>
          <w:rFonts w:ascii="Questrial" w:eastAsia="Questrial" w:hAnsi="Questrial" w:cs="Questrial"/>
          <w:sz w:val="24"/>
          <w:szCs w:val="24"/>
        </w:rPr>
      </w:pPr>
      <w:r>
        <w:rPr>
          <w:rFonts w:ascii="Questrial" w:eastAsia="Questrial" w:hAnsi="Questrial" w:cs="Questrial"/>
          <w:b/>
          <w:sz w:val="24"/>
          <w:szCs w:val="24"/>
          <w:u w:val="single"/>
        </w:rPr>
        <w:t>Matières :</w:t>
      </w:r>
      <w:r>
        <w:rPr>
          <w:rFonts w:ascii="Questrial" w:eastAsia="Questrial" w:hAnsi="Questrial" w:cs="Questrial"/>
          <w:sz w:val="24"/>
          <w:szCs w:val="24"/>
        </w:rPr>
        <w:t xml:space="preserve"> Physique-chimie et mathématiques</w:t>
      </w:r>
    </w:p>
    <w:p w14:paraId="64EDA21F" w14:textId="74FA6F57" w:rsidR="00337EDB" w:rsidRDefault="00337EDB" w:rsidP="00337EDB">
      <w:pPr>
        <w:spacing w:line="300" w:lineRule="auto"/>
        <w:jc w:val="both"/>
        <w:rPr>
          <w:rFonts w:ascii="Questrial" w:eastAsia="Questrial" w:hAnsi="Questrial" w:cs="Questrial"/>
          <w:sz w:val="24"/>
          <w:szCs w:val="24"/>
        </w:rPr>
      </w:pPr>
      <w:r>
        <w:rPr>
          <w:rFonts w:ascii="Questrial" w:eastAsia="Questrial" w:hAnsi="Questrial" w:cs="Questrial"/>
          <w:b/>
          <w:sz w:val="24"/>
          <w:szCs w:val="24"/>
          <w:u w:val="single"/>
        </w:rPr>
        <w:t>Problématique :</w:t>
      </w:r>
      <w:r>
        <w:rPr>
          <w:rFonts w:ascii="Questrial" w:eastAsia="Questrial" w:hAnsi="Questrial" w:cs="Questrial"/>
          <w:b/>
          <w:sz w:val="24"/>
          <w:szCs w:val="24"/>
        </w:rPr>
        <w:t xml:space="preserve"> </w:t>
      </w:r>
      <w:r>
        <w:rPr>
          <w:rFonts w:ascii="Questrial" w:eastAsia="Questrial" w:hAnsi="Questrial" w:cs="Questrial"/>
          <w:sz w:val="24"/>
          <w:szCs w:val="24"/>
        </w:rPr>
        <w:t>En quoi la relativité restreinte et générale améliorent-t-elles le fonctionnement du système GPS ?</w:t>
      </w:r>
    </w:p>
    <w:p w14:paraId="03FABC87" w14:textId="77777777" w:rsidR="00337EDB" w:rsidRDefault="00337EDB" w:rsidP="00337EDB">
      <w:pPr>
        <w:spacing w:line="300" w:lineRule="auto"/>
        <w:jc w:val="both"/>
        <w:rPr>
          <w:rFonts w:ascii="Questrial" w:eastAsia="Questrial" w:hAnsi="Questrial" w:cs="Questrial"/>
          <w:sz w:val="24"/>
          <w:szCs w:val="24"/>
        </w:rPr>
      </w:pPr>
    </w:p>
    <w:p w14:paraId="7ED791F9" w14:textId="26A06B84" w:rsidR="00033FA2" w:rsidRPr="00A76287" w:rsidRDefault="00A76287" w:rsidP="00337EDB">
      <w:pPr>
        <w:shd w:val="clear" w:color="auto" w:fill="098D94"/>
        <w:rPr>
          <w:color w:val="FFFFFF" w:themeColor="background1"/>
          <w:sz w:val="32"/>
          <w:szCs w:val="24"/>
        </w:rPr>
      </w:pPr>
      <w:r w:rsidRPr="00A76287">
        <w:rPr>
          <w:color w:val="FFFFFF" w:themeColor="background1"/>
          <w:sz w:val="32"/>
          <w:szCs w:val="24"/>
        </w:rPr>
        <w:t xml:space="preserve"> </w:t>
      </w:r>
      <w:r w:rsidR="00033FA2" w:rsidRPr="00A76287">
        <w:rPr>
          <w:color w:val="FFFFFF" w:themeColor="background1"/>
          <w:sz w:val="32"/>
          <w:szCs w:val="24"/>
        </w:rPr>
        <w:t xml:space="preserve">Site internet du TPE </w:t>
      </w:r>
    </w:p>
    <w:p w14:paraId="36386765" w14:textId="60A03D64" w:rsidR="00033FA2" w:rsidRPr="006311BE" w:rsidRDefault="00033FA2">
      <w:pPr>
        <w:rPr>
          <w:sz w:val="24"/>
          <w:szCs w:val="24"/>
        </w:rPr>
      </w:pPr>
      <w:r>
        <w:rPr>
          <w:sz w:val="24"/>
          <w:szCs w:val="24"/>
        </w:rPr>
        <w:t>Nom : GPS et Relativité</w:t>
      </w:r>
    </w:p>
    <w:p w14:paraId="5D5F3363" w14:textId="2365B3BC" w:rsidR="00033FA2" w:rsidRDefault="00033FA2">
      <w:pPr>
        <w:rPr>
          <w:sz w:val="24"/>
          <w:szCs w:val="24"/>
          <w:lang w:val="en-US"/>
        </w:rPr>
      </w:pPr>
      <w:r w:rsidRPr="00033FA2">
        <w:rPr>
          <w:sz w:val="24"/>
          <w:szCs w:val="24"/>
          <w:lang w:val="en-US"/>
        </w:rPr>
        <w:t xml:space="preserve">URL: </w:t>
      </w:r>
      <w:hyperlink r:id="rId5" w:history="1">
        <w:r w:rsidRPr="00723662">
          <w:rPr>
            <w:rStyle w:val="Lienhypertexte"/>
            <w:sz w:val="24"/>
            <w:szCs w:val="24"/>
            <w:lang w:val="en-US"/>
          </w:rPr>
          <w:t>http://gps-et-relativite.e-monsite.com/</w:t>
        </w:r>
      </w:hyperlink>
    </w:p>
    <w:p w14:paraId="2695483F" w14:textId="77777777" w:rsidR="0005742E" w:rsidRDefault="0005742E">
      <w:pPr>
        <w:rPr>
          <w:sz w:val="24"/>
          <w:szCs w:val="24"/>
          <w:lang w:val="en-US"/>
        </w:rPr>
      </w:pPr>
    </w:p>
    <w:p w14:paraId="0DE71A7F" w14:textId="77777777" w:rsidR="0005742E" w:rsidRPr="002513D1" w:rsidRDefault="0005742E" w:rsidP="0005742E">
      <w:pPr>
        <w:shd w:val="clear" w:color="auto" w:fill="098D94"/>
        <w:rPr>
          <w:color w:val="FFFFFF" w:themeColor="background1"/>
          <w:sz w:val="32"/>
          <w:szCs w:val="24"/>
        </w:rPr>
      </w:pPr>
      <w:r>
        <w:rPr>
          <w:color w:val="FFFFFF" w:themeColor="background1"/>
          <w:sz w:val="32"/>
          <w:szCs w:val="24"/>
        </w:rPr>
        <w:t>O</w:t>
      </w:r>
      <w:r w:rsidRPr="002513D1">
        <w:rPr>
          <w:color w:val="FFFFFF" w:themeColor="background1"/>
          <w:sz w:val="32"/>
          <w:szCs w:val="24"/>
        </w:rPr>
        <w:t>bjectif de ce site</w:t>
      </w:r>
    </w:p>
    <w:p w14:paraId="0590D58E" w14:textId="31410A98" w:rsidR="00CA0ECC" w:rsidRDefault="00CA0ECC" w:rsidP="00CA0ECC">
      <w:pPr>
        <w:jc w:val="both"/>
        <w:rPr>
          <w:sz w:val="24"/>
          <w:szCs w:val="24"/>
        </w:rPr>
      </w:pPr>
      <w:r>
        <w:rPr>
          <w:sz w:val="24"/>
          <w:szCs w:val="24"/>
        </w:rPr>
        <w:t>L’objectif de se site, en accès libre sur Internet, est de partager librement pour tout le monde nos recherches, notre travail de synthèse, notre réponse à notre problématique. Nous espérons que beaucoup de personnes seront intéressées par ce TPE, et qu’ils y apprendront des choses.</w:t>
      </w:r>
    </w:p>
    <w:p w14:paraId="1CB63351" w14:textId="01373F94" w:rsidR="0005742E" w:rsidRDefault="0005742E">
      <w:pPr>
        <w:rPr>
          <w:sz w:val="24"/>
          <w:szCs w:val="24"/>
        </w:rPr>
      </w:pPr>
    </w:p>
    <w:p w14:paraId="63AC48F4" w14:textId="20C1B6EE" w:rsidR="00CA0ECC" w:rsidRPr="00A76287" w:rsidRDefault="00CA0ECC" w:rsidP="00CA0ECC">
      <w:pPr>
        <w:shd w:val="clear" w:color="auto" w:fill="098D94"/>
        <w:rPr>
          <w:color w:val="FFFFFF" w:themeColor="background1"/>
          <w:sz w:val="32"/>
          <w:szCs w:val="24"/>
        </w:rPr>
      </w:pPr>
      <w:r>
        <w:rPr>
          <w:color w:val="FFFFFF" w:themeColor="background1"/>
          <w:sz w:val="32"/>
          <w:szCs w:val="24"/>
        </w:rPr>
        <w:t>Synthèse du groupe</w:t>
      </w:r>
    </w:p>
    <w:p w14:paraId="3B830FBA" w14:textId="283BA34F" w:rsidR="006311BE" w:rsidRDefault="006311BE" w:rsidP="006311BE">
      <w:pPr>
        <w:spacing w:line="300" w:lineRule="auto"/>
        <w:jc w:val="both"/>
        <w:rPr>
          <w:sz w:val="24"/>
          <w:szCs w:val="24"/>
        </w:rPr>
      </w:pPr>
      <w:r w:rsidRPr="006311BE">
        <w:rPr>
          <w:sz w:val="24"/>
          <w:szCs w:val="24"/>
        </w:rPr>
        <w:t>Notre TPE "Travaux Personnels Encadrés" s'attarde sur les phénomènes apportés par la relativité restreinte et générale au GPS. Ce TPE nous a permis d'en connaître bien plus sur le fonctionnement des GPS et de découvrir des phénomènes relativistes.</w:t>
      </w:r>
      <w:r>
        <w:rPr>
          <w:sz w:val="24"/>
          <w:szCs w:val="24"/>
        </w:rPr>
        <w:t xml:space="preserve"> </w:t>
      </w:r>
      <w:r w:rsidRPr="006311BE">
        <w:rPr>
          <w:sz w:val="24"/>
          <w:szCs w:val="24"/>
        </w:rPr>
        <w:t>Pour répondre à la problématique nous avions choisi de faire un site internet car c’est original</w:t>
      </w:r>
      <w:r>
        <w:rPr>
          <w:sz w:val="24"/>
          <w:szCs w:val="24"/>
        </w:rPr>
        <w:t xml:space="preserve"> et</w:t>
      </w:r>
      <w:r w:rsidRPr="006311BE">
        <w:rPr>
          <w:sz w:val="24"/>
          <w:szCs w:val="24"/>
        </w:rPr>
        <w:t xml:space="preserve"> moderne</w:t>
      </w:r>
      <w:r>
        <w:rPr>
          <w:sz w:val="24"/>
          <w:szCs w:val="24"/>
        </w:rPr>
        <w:t xml:space="preserve">. </w:t>
      </w:r>
      <w:r w:rsidRPr="006311BE">
        <w:rPr>
          <w:sz w:val="24"/>
          <w:szCs w:val="24"/>
        </w:rPr>
        <w:t xml:space="preserve">Cela </w:t>
      </w:r>
      <w:r w:rsidRPr="006311BE">
        <w:rPr>
          <w:sz w:val="24"/>
          <w:szCs w:val="24"/>
        </w:rPr>
        <w:t xml:space="preserve">nous </w:t>
      </w:r>
      <w:r w:rsidRPr="006311BE">
        <w:rPr>
          <w:sz w:val="24"/>
          <w:szCs w:val="24"/>
        </w:rPr>
        <w:t>a apporté de l’expérience du point de vue de la manière de travailler et de la gestion du groupe</w:t>
      </w:r>
      <w:r w:rsidRPr="006311BE">
        <w:rPr>
          <w:sz w:val="24"/>
          <w:szCs w:val="24"/>
        </w:rPr>
        <w:t xml:space="preserve">, </w:t>
      </w:r>
      <w:r w:rsidRPr="006311BE">
        <w:rPr>
          <w:sz w:val="24"/>
          <w:szCs w:val="24"/>
        </w:rPr>
        <w:t>du savoir et des connaissances du point de vue des recherches effectuées.</w:t>
      </w:r>
      <w:r>
        <w:rPr>
          <w:sz w:val="24"/>
          <w:szCs w:val="24"/>
        </w:rPr>
        <w:t xml:space="preserve"> </w:t>
      </w:r>
      <w:r w:rsidRPr="006311BE">
        <w:rPr>
          <w:sz w:val="24"/>
          <w:szCs w:val="24"/>
        </w:rPr>
        <w:t xml:space="preserve">Le principal </w:t>
      </w:r>
      <w:r w:rsidRPr="006311BE">
        <w:rPr>
          <w:sz w:val="24"/>
          <w:szCs w:val="24"/>
        </w:rPr>
        <w:lastRenderedPageBreak/>
        <w:t>problème rencontré était que le sujet était assez complexe et compliqué. En effet les différents chapitres de physique abordés n’étaient souvent pas de notre niveau. Nous avions alors passé beaucoup de temps à comprendre, à synthétiser et à vulgariser pour que quelqu’un de notre niveau puisse comprendre.</w:t>
      </w:r>
      <w:r>
        <w:rPr>
          <w:sz w:val="24"/>
          <w:szCs w:val="24"/>
        </w:rPr>
        <w:t xml:space="preserve"> </w:t>
      </w:r>
      <w:r w:rsidRPr="006311BE">
        <w:rPr>
          <w:sz w:val="24"/>
          <w:szCs w:val="24"/>
        </w:rPr>
        <w:t>Pour finir, ce TPE permet de nous poser des questions comme sur le futur du GPS, sur la mise en orbite d’un satellite et même sur les avancés en physique et en mathématique qui nous expliqueront certains phénomènes aujourd’hui encore inexpliqués, voire dont nous n’avons pas du tout conscience.</w:t>
      </w:r>
    </w:p>
    <w:p w14:paraId="12F4E19F" w14:textId="57805505" w:rsidR="006311BE" w:rsidRDefault="006311BE" w:rsidP="006311BE">
      <w:pPr>
        <w:spacing w:line="300" w:lineRule="auto"/>
        <w:jc w:val="both"/>
        <w:rPr>
          <w:sz w:val="24"/>
          <w:szCs w:val="24"/>
        </w:rPr>
      </w:pPr>
    </w:p>
    <w:p w14:paraId="714A8CDC" w14:textId="0577F89C" w:rsidR="006311BE" w:rsidRPr="006311BE" w:rsidRDefault="006311BE" w:rsidP="006311BE">
      <w:pPr>
        <w:keepNext/>
        <w:keepLines/>
        <w:shd w:val="clear" w:color="auto" w:fill="098D94"/>
        <w:rPr>
          <w:color w:val="FFFFFF" w:themeColor="background1"/>
          <w:sz w:val="32"/>
          <w:szCs w:val="24"/>
        </w:rPr>
      </w:pPr>
      <w:r w:rsidRPr="006311BE">
        <w:rPr>
          <w:color w:val="FFFFFF" w:themeColor="background1"/>
          <w:sz w:val="32"/>
          <w:szCs w:val="24"/>
        </w:rPr>
        <w:t>Plan du TPE :</w:t>
      </w:r>
    </w:p>
    <w:p w14:paraId="42B033A2" w14:textId="1873C19B" w:rsidR="00EA5D09" w:rsidRPr="00CA0ECC" w:rsidRDefault="006311BE" w:rsidP="006311BE">
      <w:pPr>
        <w:jc w:val="center"/>
        <w:rPr>
          <w:sz w:val="24"/>
          <w:szCs w:val="24"/>
        </w:rPr>
      </w:pPr>
      <w:r>
        <w:rPr>
          <w:noProof/>
          <w:sz w:val="24"/>
          <w:szCs w:val="24"/>
        </w:rPr>
        <w:drawing>
          <wp:inline distT="0" distB="0" distL="0" distR="0" wp14:anchorId="2BD7180C" wp14:editId="10655F73">
            <wp:extent cx="5180286" cy="294132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01282" cy="2953242"/>
                    </a:xfrm>
                    <a:prstGeom prst="rect">
                      <a:avLst/>
                    </a:prstGeom>
                  </pic:spPr>
                </pic:pic>
              </a:graphicData>
            </a:graphic>
          </wp:inline>
        </w:drawing>
      </w:r>
      <w:bookmarkStart w:id="0" w:name="_GoBack"/>
      <w:bookmarkEnd w:id="0"/>
    </w:p>
    <w:p w14:paraId="7159A97B" w14:textId="0E9A1081" w:rsidR="00590619" w:rsidRPr="00A76287" w:rsidRDefault="00A76287" w:rsidP="00CA0ECC">
      <w:pPr>
        <w:keepNext/>
        <w:keepLines/>
        <w:shd w:val="clear" w:color="auto" w:fill="098D94"/>
        <w:rPr>
          <w:color w:val="FFFFFF" w:themeColor="background1"/>
          <w:sz w:val="32"/>
          <w:szCs w:val="24"/>
        </w:rPr>
      </w:pPr>
      <w:r>
        <w:rPr>
          <w:color w:val="FFFFFF" w:themeColor="background1"/>
          <w:sz w:val="32"/>
          <w:szCs w:val="24"/>
        </w:rPr>
        <w:t xml:space="preserve"> </w:t>
      </w:r>
      <w:r w:rsidR="00033FA2" w:rsidRPr="00A76287">
        <w:rPr>
          <w:color w:val="FFFFFF" w:themeColor="background1"/>
          <w:sz w:val="32"/>
          <w:szCs w:val="24"/>
        </w:rPr>
        <w:t>Plan du site</w:t>
      </w:r>
    </w:p>
    <w:p w14:paraId="7994BADA" w14:textId="0D7FB035" w:rsidR="00033FA2" w:rsidRPr="006311BE" w:rsidRDefault="00033FA2" w:rsidP="00CA0ECC">
      <w:pPr>
        <w:keepNext/>
        <w:keepLines/>
      </w:pPr>
      <w:r w:rsidRPr="006311BE">
        <w:t xml:space="preserve">Note site internet « GPS et Relativité » a </w:t>
      </w:r>
      <w:r w:rsidR="00A76287" w:rsidRPr="006311BE">
        <w:t>le plan suivant</w:t>
      </w:r>
      <w:r w:rsidRPr="006311BE">
        <w:t xml:space="preserve"> : </w:t>
      </w:r>
    </w:p>
    <w:p w14:paraId="29B307E5" w14:textId="7026AD53" w:rsidR="00033FA2" w:rsidRPr="006311BE" w:rsidRDefault="003F4D70" w:rsidP="00CA0ECC">
      <w:pPr>
        <w:pStyle w:val="Paragraphedeliste"/>
        <w:keepNext/>
        <w:keepLines/>
        <w:numPr>
          <w:ilvl w:val="0"/>
          <w:numId w:val="1"/>
        </w:numPr>
        <w:rPr>
          <w:szCs w:val="24"/>
        </w:rPr>
      </w:pPr>
      <w:hyperlink r:id="rId7" w:history="1">
        <w:r w:rsidR="00033FA2" w:rsidRPr="006311BE">
          <w:rPr>
            <w:rStyle w:val="Lienhypertexte"/>
            <w:szCs w:val="24"/>
          </w:rPr>
          <w:t>Accueil</w:t>
        </w:r>
      </w:hyperlink>
    </w:p>
    <w:p w14:paraId="544292D0" w14:textId="77777777" w:rsidR="00033FA2" w:rsidRPr="006311BE" w:rsidRDefault="00033FA2" w:rsidP="00CA0ECC">
      <w:pPr>
        <w:pStyle w:val="Paragraphedeliste"/>
        <w:keepNext/>
        <w:keepLines/>
        <w:numPr>
          <w:ilvl w:val="0"/>
          <w:numId w:val="2"/>
        </w:numPr>
        <w:rPr>
          <w:szCs w:val="24"/>
        </w:rPr>
      </w:pPr>
      <w:r w:rsidRPr="006311BE">
        <w:rPr>
          <w:szCs w:val="24"/>
        </w:rPr>
        <w:t>TPE</w:t>
      </w:r>
    </w:p>
    <w:p w14:paraId="19071F5D" w14:textId="5B7920BA" w:rsidR="00033FA2" w:rsidRPr="006311BE" w:rsidRDefault="003F4D70" w:rsidP="00CA0ECC">
      <w:pPr>
        <w:pStyle w:val="Paragraphedeliste"/>
        <w:keepNext/>
        <w:keepLines/>
        <w:numPr>
          <w:ilvl w:val="1"/>
          <w:numId w:val="2"/>
        </w:numPr>
        <w:rPr>
          <w:szCs w:val="24"/>
        </w:rPr>
      </w:pPr>
      <w:hyperlink r:id="rId8" w:history="1">
        <w:r w:rsidR="00033FA2" w:rsidRPr="006311BE">
          <w:rPr>
            <w:rStyle w:val="Lienhypertexte"/>
            <w:szCs w:val="24"/>
          </w:rPr>
          <w:t>Introduction</w:t>
        </w:r>
      </w:hyperlink>
    </w:p>
    <w:p w14:paraId="414AF88B" w14:textId="30C1699C" w:rsidR="00033FA2" w:rsidRPr="006311BE" w:rsidRDefault="003F4D70" w:rsidP="00CA0ECC">
      <w:pPr>
        <w:pStyle w:val="Paragraphedeliste"/>
        <w:keepNext/>
        <w:keepLines/>
        <w:numPr>
          <w:ilvl w:val="1"/>
          <w:numId w:val="2"/>
        </w:numPr>
        <w:rPr>
          <w:szCs w:val="24"/>
        </w:rPr>
      </w:pPr>
      <w:hyperlink r:id="rId9" w:history="1">
        <w:r w:rsidR="00033FA2" w:rsidRPr="006311BE">
          <w:rPr>
            <w:rStyle w:val="Lienhypertexte"/>
            <w:szCs w:val="24"/>
          </w:rPr>
          <w:t>I/GPS et relativité</w:t>
        </w:r>
      </w:hyperlink>
    </w:p>
    <w:p w14:paraId="742DCA74" w14:textId="24C21D14" w:rsidR="00033FA2" w:rsidRPr="006311BE" w:rsidRDefault="003F4D70" w:rsidP="00CA0ECC">
      <w:pPr>
        <w:pStyle w:val="Paragraphedeliste"/>
        <w:keepNext/>
        <w:keepLines/>
        <w:numPr>
          <w:ilvl w:val="1"/>
          <w:numId w:val="2"/>
        </w:numPr>
        <w:rPr>
          <w:szCs w:val="24"/>
        </w:rPr>
      </w:pPr>
      <w:hyperlink r:id="rId10" w:history="1">
        <w:r w:rsidR="00033FA2" w:rsidRPr="006311BE">
          <w:rPr>
            <w:rStyle w:val="Lienhypertexte"/>
            <w:szCs w:val="24"/>
          </w:rPr>
          <w:t>II/Se localiser grâce au temps</w:t>
        </w:r>
      </w:hyperlink>
    </w:p>
    <w:p w14:paraId="1BBCBBCE" w14:textId="7C5CA2EA" w:rsidR="00033FA2" w:rsidRPr="006311BE" w:rsidRDefault="003F4D70" w:rsidP="00CA0ECC">
      <w:pPr>
        <w:pStyle w:val="Paragraphedeliste"/>
        <w:keepNext/>
        <w:keepLines/>
        <w:numPr>
          <w:ilvl w:val="1"/>
          <w:numId w:val="2"/>
        </w:numPr>
        <w:rPr>
          <w:szCs w:val="24"/>
        </w:rPr>
      </w:pPr>
      <w:hyperlink r:id="rId11" w:history="1">
        <w:r w:rsidR="00033FA2" w:rsidRPr="006311BE">
          <w:rPr>
            <w:rStyle w:val="Lienhypertexte"/>
            <w:szCs w:val="24"/>
          </w:rPr>
          <w:t>III/Correction du GPS</w:t>
        </w:r>
      </w:hyperlink>
    </w:p>
    <w:p w14:paraId="327D8476" w14:textId="14426374" w:rsidR="00033FA2" w:rsidRPr="006311BE" w:rsidRDefault="003F4D70" w:rsidP="00CA0ECC">
      <w:pPr>
        <w:pStyle w:val="Paragraphedeliste"/>
        <w:keepNext/>
        <w:keepLines/>
        <w:numPr>
          <w:ilvl w:val="1"/>
          <w:numId w:val="2"/>
        </w:numPr>
        <w:rPr>
          <w:szCs w:val="24"/>
        </w:rPr>
      </w:pPr>
      <w:hyperlink r:id="rId12" w:history="1">
        <w:r w:rsidR="00033FA2" w:rsidRPr="006311BE">
          <w:rPr>
            <w:rStyle w:val="Lienhypertexte"/>
            <w:szCs w:val="24"/>
          </w:rPr>
          <w:t>Conclusion</w:t>
        </w:r>
      </w:hyperlink>
    </w:p>
    <w:p w14:paraId="144F664E" w14:textId="4D6F12F3" w:rsidR="00033FA2" w:rsidRPr="006311BE" w:rsidRDefault="003F4D70" w:rsidP="00CA0ECC">
      <w:pPr>
        <w:pStyle w:val="Paragraphedeliste"/>
        <w:keepNext/>
        <w:keepLines/>
        <w:numPr>
          <w:ilvl w:val="1"/>
          <w:numId w:val="2"/>
        </w:numPr>
        <w:rPr>
          <w:szCs w:val="24"/>
        </w:rPr>
      </w:pPr>
      <w:hyperlink r:id="rId13" w:history="1">
        <w:r w:rsidR="00033FA2" w:rsidRPr="006311BE">
          <w:rPr>
            <w:rStyle w:val="Lienhypertexte"/>
            <w:szCs w:val="24"/>
          </w:rPr>
          <w:t>Lexique</w:t>
        </w:r>
      </w:hyperlink>
    </w:p>
    <w:p w14:paraId="45148418" w14:textId="0648A6B6" w:rsidR="00033FA2" w:rsidRPr="006311BE" w:rsidRDefault="003F4D70" w:rsidP="00CA0ECC">
      <w:pPr>
        <w:pStyle w:val="Paragraphedeliste"/>
        <w:keepNext/>
        <w:keepLines/>
        <w:numPr>
          <w:ilvl w:val="1"/>
          <w:numId w:val="2"/>
        </w:numPr>
        <w:rPr>
          <w:szCs w:val="24"/>
        </w:rPr>
      </w:pPr>
      <w:hyperlink r:id="rId14" w:history="1">
        <w:r w:rsidR="00033FA2" w:rsidRPr="006311BE">
          <w:rPr>
            <w:rStyle w:val="Lienhypertexte"/>
            <w:szCs w:val="24"/>
          </w:rPr>
          <w:t>Biographies</w:t>
        </w:r>
      </w:hyperlink>
    </w:p>
    <w:p w14:paraId="3F1C6AAE" w14:textId="5C8FEECA" w:rsidR="00033FA2" w:rsidRPr="006311BE" w:rsidRDefault="003F4D70" w:rsidP="00CA0ECC">
      <w:pPr>
        <w:pStyle w:val="Paragraphedeliste"/>
        <w:keepNext/>
        <w:keepLines/>
        <w:numPr>
          <w:ilvl w:val="1"/>
          <w:numId w:val="2"/>
        </w:numPr>
        <w:rPr>
          <w:szCs w:val="24"/>
        </w:rPr>
      </w:pPr>
      <w:hyperlink r:id="rId15" w:history="1">
        <w:r w:rsidR="00033FA2" w:rsidRPr="006311BE">
          <w:rPr>
            <w:rStyle w:val="Lienhypertexte"/>
            <w:szCs w:val="24"/>
          </w:rPr>
          <w:t>A propos de nous</w:t>
        </w:r>
      </w:hyperlink>
    </w:p>
    <w:p w14:paraId="40356682" w14:textId="4C8BAE71" w:rsidR="00033FA2" w:rsidRPr="006311BE" w:rsidRDefault="003F4D70" w:rsidP="00CA0ECC">
      <w:pPr>
        <w:pStyle w:val="Paragraphedeliste"/>
        <w:keepNext/>
        <w:keepLines/>
        <w:numPr>
          <w:ilvl w:val="1"/>
          <w:numId w:val="2"/>
        </w:numPr>
        <w:rPr>
          <w:szCs w:val="24"/>
        </w:rPr>
      </w:pPr>
      <w:hyperlink r:id="rId16" w:history="1">
        <w:r w:rsidR="00033FA2" w:rsidRPr="006311BE">
          <w:rPr>
            <w:rStyle w:val="Lienhypertexte"/>
            <w:szCs w:val="24"/>
          </w:rPr>
          <w:t>Bibliographie</w:t>
        </w:r>
      </w:hyperlink>
    </w:p>
    <w:p w14:paraId="5BAA6623" w14:textId="20A87A16" w:rsidR="00033FA2" w:rsidRPr="006311BE" w:rsidRDefault="003F4D70" w:rsidP="00CA0ECC">
      <w:pPr>
        <w:pStyle w:val="Paragraphedeliste"/>
        <w:keepNext/>
        <w:keepLines/>
        <w:numPr>
          <w:ilvl w:val="1"/>
          <w:numId w:val="2"/>
        </w:numPr>
        <w:rPr>
          <w:szCs w:val="24"/>
        </w:rPr>
      </w:pPr>
      <w:hyperlink r:id="rId17" w:history="1">
        <w:r w:rsidR="00033FA2" w:rsidRPr="006311BE">
          <w:rPr>
            <w:rStyle w:val="Lienhypertexte"/>
            <w:szCs w:val="24"/>
          </w:rPr>
          <w:t>Remerciements</w:t>
        </w:r>
      </w:hyperlink>
    </w:p>
    <w:p w14:paraId="331D2F8C" w14:textId="0022E8BF" w:rsidR="00033FA2" w:rsidRPr="006311BE" w:rsidRDefault="003F4D70" w:rsidP="00CA0ECC">
      <w:pPr>
        <w:pStyle w:val="Paragraphedeliste"/>
        <w:keepNext/>
        <w:keepLines/>
        <w:numPr>
          <w:ilvl w:val="0"/>
          <w:numId w:val="2"/>
        </w:numPr>
        <w:rPr>
          <w:szCs w:val="24"/>
        </w:rPr>
      </w:pPr>
      <w:hyperlink r:id="rId18" w:history="1">
        <w:r w:rsidR="00033FA2" w:rsidRPr="006311BE">
          <w:rPr>
            <w:rStyle w:val="Lienhypertexte"/>
            <w:szCs w:val="24"/>
          </w:rPr>
          <w:t>Quiz</w:t>
        </w:r>
      </w:hyperlink>
    </w:p>
    <w:p w14:paraId="542314EB" w14:textId="239D5509" w:rsidR="00033FA2" w:rsidRPr="006311BE" w:rsidRDefault="003F4D70" w:rsidP="00CA0ECC">
      <w:pPr>
        <w:pStyle w:val="Paragraphedeliste"/>
        <w:keepNext/>
        <w:keepLines/>
        <w:numPr>
          <w:ilvl w:val="0"/>
          <w:numId w:val="2"/>
        </w:numPr>
        <w:rPr>
          <w:szCs w:val="24"/>
        </w:rPr>
      </w:pPr>
      <w:hyperlink r:id="rId19" w:history="1">
        <w:r w:rsidR="00033FA2" w:rsidRPr="006311BE">
          <w:rPr>
            <w:rStyle w:val="Lienhypertexte"/>
            <w:szCs w:val="24"/>
          </w:rPr>
          <w:t>Sondages</w:t>
        </w:r>
      </w:hyperlink>
    </w:p>
    <w:p w14:paraId="1D6602F2" w14:textId="072C8C77" w:rsidR="00E000AF" w:rsidRPr="003F4D70" w:rsidRDefault="00E000AF">
      <w:pPr>
        <w:rPr>
          <w:color w:val="FFFFFF" w:themeColor="background1"/>
          <w:sz w:val="2"/>
          <w:szCs w:val="24"/>
        </w:rPr>
      </w:pPr>
    </w:p>
    <w:p w14:paraId="4F3162C4" w14:textId="0B718773" w:rsidR="00033FA2" w:rsidRPr="00A76287" w:rsidRDefault="00A76287" w:rsidP="00A76287">
      <w:pPr>
        <w:shd w:val="clear" w:color="auto" w:fill="098D94"/>
        <w:rPr>
          <w:color w:val="FFFFFF" w:themeColor="background1"/>
          <w:sz w:val="32"/>
          <w:szCs w:val="24"/>
        </w:rPr>
      </w:pPr>
      <w:r>
        <w:rPr>
          <w:color w:val="FFFFFF" w:themeColor="background1"/>
          <w:sz w:val="32"/>
          <w:szCs w:val="24"/>
        </w:rPr>
        <w:lastRenderedPageBreak/>
        <w:t xml:space="preserve"> </w:t>
      </w:r>
      <w:r w:rsidR="00033FA2" w:rsidRPr="00A76287">
        <w:rPr>
          <w:color w:val="FFFFFF" w:themeColor="background1"/>
          <w:sz w:val="32"/>
          <w:szCs w:val="24"/>
        </w:rPr>
        <w:t>Navigation détaillée dans le site</w:t>
      </w:r>
    </w:p>
    <w:p w14:paraId="6781CA96" w14:textId="19E1B831" w:rsidR="00033FA2" w:rsidRPr="00EB2053" w:rsidRDefault="00A76287" w:rsidP="00EB2053">
      <w:pPr>
        <w:keepNext/>
        <w:keepLines/>
        <w:pBdr>
          <w:bottom w:val="single" w:sz="4" w:space="1" w:color="auto"/>
        </w:pBdr>
        <w:rPr>
          <w:b/>
          <w:sz w:val="24"/>
          <w:szCs w:val="24"/>
        </w:rPr>
      </w:pPr>
      <w:r w:rsidRPr="00EB2053">
        <w:rPr>
          <w:b/>
          <w:sz w:val="24"/>
          <w:szCs w:val="24"/>
        </w:rPr>
        <w:t>La page « </w:t>
      </w:r>
      <w:hyperlink r:id="rId20" w:history="1">
        <w:r w:rsidR="00337EDB" w:rsidRPr="00EB2053">
          <w:rPr>
            <w:rStyle w:val="Lienhypertexte"/>
            <w:b/>
            <w:sz w:val="24"/>
            <w:szCs w:val="24"/>
          </w:rPr>
          <w:t>Accueil</w:t>
        </w:r>
      </w:hyperlink>
      <w:r w:rsidRPr="00EB2053">
        <w:rPr>
          <w:b/>
          <w:sz w:val="24"/>
          <w:szCs w:val="24"/>
        </w:rPr>
        <w:t> »</w:t>
      </w:r>
    </w:p>
    <w:p w14:paraId="0363EA06" w14:textId="70E76306" w:rsidR="008D427E" w:rsidRPr="00337EDB" w:rsidRDefault="008D427E" w:rsidP="00745D54">
      <w:pPr>
        <w:keepNext/>
        <w:keepLines/>
        <w:rPr>
          <w:sz w:val="24"/>
          <w:szCs w:val="24"/>
        </w:rPr>
      </w:pPr>
      <w:r>
        <w:rPr>
          <w:sz w:val="24"/>
          <w:szCs w:val="24"/>
        </w:rPr>
        <w:t>Cette page présente notre TPE</w:t>
      </w:r>
      <w:r w:rsidR="00EB2053">
        <w:rPr>
          <w:sz w:val="24"/>
          <w:szCs w:val="24"/>
        </w:rPr>
        <w:t>, la problématique, les élèves et les encadrants.</w:t>
      </w:r>
    </w:p>
    <w:p w14:paraId="616C51B0" w14:textId="77777777" w:rsidR="00A76287" w:rsidRDefault="00337EDB" w:rsidP="00745D54">
      <w:pPr>
        <w:keepNext/>
        <w:keepLines/>
        <w:rPr>
          <w:sz w:val="24"/>
          <w:szCs w:val="24"/>
        </w:rPr>
      </w:pPr>
      <w:r>
        <w:rPr>
          <w:b/>
          <w:noProof/>
          <w:sz w:val="24"/>
          <w:szCs w:val="24"/>
        </w:rPr>
        <w:drawing>
          <wp:inline distT="0" distB="0" distL="0" distR="0" wp14:anchorId="6D773407" wp14:editId="1142C499">
            <wp:extent cx="5766547" cy="295275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469"/>
                    <a:stretch/>
                  </pic:blipFill>
                  <pic:spPr bwMode="auto">
                    <a:xfrm>
                      <a:off x="0" y="0"/>
                      <a:ext cx="5808209" cy="2974083"/>
                    </a:xfrm>
                    <a:prstGeom prst="rect">
                      <a:avLst/>
                    </a:prstGeom>
                    <a:noFill/>
                    <a:ln>
                      <a:noFill/>
                    </a:ln>
                    <a:extLst>
                      <a:ext uri="{53640926-AAD7-44D8-BBD7-CCE9431645EC}">
                        <a14:shadowObscured xmlns:a14="http://schemas.microsoft.com/office/drawing/2010/main"/>
                      </a:ext>
                    </a:extLst>
                  </pic:spPr>
                </pic:pic>
              </a:graphicData>
            </a:graphic>
          </wp:inline>
        </w:drawing>
      </w:r>
    </w:p>
    <w:p w14:paraId="5B552B7D" w14:textId="77777777" w:rsidR="00E000AF" w:rsidRDefault="00E000AF" w:rsidP="00A76287">
      <w:pPr>
        <w:rPr>
          <w:sz w:val="24"/>
          <w:szCs w:val="24"/>
        </w:rPr>
      </w:pPr>
    </w:p>
    <w:p w14:paraId="464DCE7A" w14:textId="77CEDF8D" w:rsidR="00A76287" w:rsidRPr="00EB2053" w:rsidRDefault="00A76287" w:rsidP="00EB2053">
      <w:pPr>
        <w:keepNext/>
        <w:keepLines/>
        <w:pBdr>
          <w:bottom w:val="single" w:sz="4" w:space="1" w:color="auto"/>
        </w:pBdr>
        <w:rPr>
          <w:b/>
          <w:sz w:val="24"/>
          <w:szCs w:val="24"/>
        </w:rPr>
      </w:pPr>
      <w:r w:rsidRPr="00EB2053">
        <w:rPr>
          <w:b/>
          <w:sz w:val="24"/>
          <w:szCs w:val="24"/>
        </w:rPr>
        <w:t>La page « </w:t>
      </w:r>
      <w:hyperlink r:id="rId22" w:history="1">
        <w:r w:rsidRPr="00EB2053">
          <w:rPr>
            <w:rStyle w:val="Lienhypertexte"/>
            <w:b/>
            <w:sz w:val="24"/>
            <w:szCs w:val="24"/>
          </w:rPr>
          <w:t>Introduction</w:t>
        </w:r>
      </w:hyperlink>
      <w:r w:rsidRPr="00EB2053">
        <w:rPr>
          <w:b/>
          <w:sz w:val="24"/>
          <w:szCs w:val="24"/>
        </w:rPr>
        <w:t> »</w:t>
      </w:r>
    </w:p>
    <w:p w14:paraId="56632686" w14:textId="0765158C" w:rsidR="00EB2053" w:rsidRDefault="00EB2053" w:rsidP="00EB2053">
      <w:pPr>
        <w:keepNext/>
        <w:keepLines/>
        <w:jc w:val="both"/>
        <w:rPr>
          <w:sz w:val="24"/>
          <w:szCs w:val="24"/>
        </w:rPr>
      </w:pPr>
      <w:r>
        <w:rPr>
          <w:sz w:val="24"/>
          <w:szCs w:val="24"/>
        </w:rPr>
        <w:t>Cette page présente l’histoire du GPS, et les travaux d’Einstein</w:t>
      </w:r>
      <w:r w:rsidRPr="00EB2053">
        <w:rPr>
          <w:sz w:val="24"/>
          <w:szCs w:val="24"/>
        </w:rPr>
        <w:t xml:space="preserve"> </w:t>
      </w:r>
      <w:r>
        <w:rPr>
          <w:sz w:val="24"/>
          <w:szCs w:val="24"/>
        </w:rPr>
        <w:t>très brièvement, enfin introduit la problématique et le plan du TPE</w:t>
      </w:r>
      <w:r w:rsidR="00BC7A1D">
        <w:rPr>
          <w:sz w:val="24"/>
          <w:szCs w:val="24"/>
        </w:rPr>
        <w:t>.</w:t>
      </w:r>
    </w:p>
    <w:p w14:paraId="50572132" w14:textId="65C9EFD1" w:rsidR="002513D1" w:rsidRDefault="002513D1" w:rsidP="00E000AF">
      <w:pPr>
        <w:rPr>
          <w:sz w:val="24"/>
          <w:szCs w:val="24"/>
        </w:rPr>
      </w:pPr>
      <w:r>
        <w:rPr>
          <w:noProof/>
          <w:sz w:val="24"/>
          <w:szCs w:val="24"/>
        </w:rPr>
        <w:drawing>
          <wp:inline distT="0" distB="0" distL="0" distR="0" wp14:anchorId="75333669" wp14:editId="0D43D3CB">
            <wp:extent cx="5764633" cy="34671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5406" cy="3503652"/>
                    </a:xfrm>
                    <a:prstGeom prst="rect">
                      <a:avLst/>
                    </a:prstGeom>
                    <a:noFill/>
                  </pic:spPr>
                </pic:pic>
              </a:graphicData>
            </a:graphic>
          </wp:inline>
        </w:drawing>
      </w:r>
    </w:p>
    <w:p w14:paraId="31F6F5B0" w14:textId="16CA15DE" w:rsidR="00A76287" w:rsidRPr="00EB2053" w:rsidRDefault="00A76287" w:rsidP="00E000AF">
      <w:pPr>
        <w:pBdr>
          <w:bottom w:val="single" w:sz="4" w:space="1" w:color="auto"/>
        </w:pBdr>
        <w:rPr>
          <w:b/>
          <w:sz w:val="24"/>
          <w:szCs w:val="24"/>
        </w:rPr>
      </w:pPr>
      <w:r w:rsidRPr="00EB2053">
        <w:rPr>
          <w:b/>
          <w:sz w:val="24"/>
          <w:szCs w:val="24"/>
        </w:rPr>
        <w:lastRenderedPageBreak/>
        <w:t>La page « </w:t>
      </w:r>
      <w:hyperlink r:id="rId24" w:history="1">
        <w:r w:rsidRPr="00EB2053">
          <w:rPr>
            <w:rStyle w:val="Lienhypertexte"/>
            <w:b/>
            <w:sz w:val="24"/>
            <w:szCs w:val="24"/>
          </w:rPr>
          <w:t>I/GPS et relativité</w:t>
        </w:r>
      </w:hyperlink>
      <w:r w:rsidRPr="00EB2053">
        <w:rPr>
          <w:b/>
          <w:sz w:val="24"/>
          <w:szCs w:val="24"/>
        </w:rPr>
        <w:t> »</w:t>
      </w:r>
    </w:p>
    <w:p w14:paraId="61B59706" w14:textId="5A80AFF3" w:rsidR="00EB2053" w:rsidRDefault="00EB2053" w:rsidP="00EB2053">
      <w:pPr>
        <w:rPr>
          <w:sz w:val="24"/>
          <w:szCs w:val="24"/>
        </w:rPr>
      </w:pPr>
      <w:r>
        <w:rPr>
          <w:sz w:val="24"/>
          <w:szCs w:val="24"/>
        </w:rPr>
        <w:t>Cette page a le plan suivant :</w:t>
      </w:r>
    </w:p>
    <w:p w14:paraId="7D7EA844" w14:textId="77777777" w:rsidR="00EB2053" w:rsidRPr="00EB2053" w:rsidRDefault="00EB2053" w:rsidP="00EB2053">
      <w:pPr>
        <w:pStyle w:val="Paragraphedeliste"/>
        <w:numPr>
          <w:ilvl w:val="0"/>
          <w:numId w:val="6"/>
        </w:numPr>
        <w:rPr>
          <w:sz w:val="24"/>
          <w:szCs w:val="24"/>
        </w:rPr>
      </w:pPr>
      <w:r w:rsidRPr="00EB2053">
        <w:rPr>
          <w:sz w:val="24"/>
          <w:szCs w:val="24"/>
        </w:rPr>
        <w:t>Le GPS sans relativité</w:t>
      </w:r>
    </w:p>
    <w:p w14:paraId="43C62A2B" w14:textId="77777777" w:rsidR="00EB2053" w:rsidRPr="00EB2053" w:rsidRDefault="00EB2053" w:rsidP="00EB2053">
      <w:pPr>
        <w:pStyle w:val="Paragraphedeliste"/>
        <w:numPr>
          <w:ilvl w:val="0"/>
          <w:numId w:val="6"/>
        </w:numPr>
        <w:rPr>
          <w:sz w:val="24"/>
          <w:szCs w:val="24"/>
        </w:rPr>
      </w:pPr>
      <w:r w:rsidRPr="00EB2053">
        <w:rPr>
          <w:sz w:val="24"/>
          <w:szCs w:val="24"/>
        </w:rPr>
        <w:t>La Relativité restreinte :</w:t>
      </w:r>
    </w:p>
    <w:p w14:paraId="244C8093" w14:textId="77777777" w:rsidR="00EB2053" w:rsidRPr="00EB2053" w:rsidRDefault="00EB2053" w:rsidP="00EB2053">
      <w:pPr>
        <w:pStyle w:val="Paragraphedeliste"/>
        <w:numPr>
          <w:ilvl w:val="1"/>
          <w:numId w:val="6"/>
        </w:numPr>
        <w:rPr>
          <w:sz w:val="24"/>
          <w:szCs w:val="24"/>
        </w:rPr>
      </w:pPr>
      <w:r w:rsidRPr="00EB2053">
        <w:rPr>
          <w:sz w:val="24"/>
          <w:szCs w:val="24"/>
        </w:rPr>
        <w:t>Notion de relativité et de référentiel</w:t>
      </w:r>
    </w:p>
    <w:p w14:paraId="25ED4FC9" w14:textId="77777777" w:rsidR="00EB2053" w:rsidRPr="00EB2053" w:rsidRDefault="00EB2053" w:rsidP="00EB2053">
      <w:pPr>
        <w:pStyle w:val="Paragraphedeliste"/>
        <w:numPr>
          <w:ilvl w:val="1"/>
          <w:numId w:val="6"/>
        </w:numPr>
        <w:rPr>
          <w:sz w:val="24"/>
          <w:szCs w:val="24"/>
        </w:rPr>
      </w:pPr>
      <w:r w:rsidRPr="00EB2053">
        <w:rPr>
          <w:sz w:val="24"/>
          <w:szCs w:val="24"/>
        </w:rPr>
        <w:t>La relativité Galiléenne</w:t>
      </w:r>
    </w:p>
    <w:p w14:paraId="1C1A9755" w14:textId="77777777" w:rsidR="00EB2053" w:rsidRPr="00EB2053" w:rsidRDefault="00EB2053" w:rsidP="00EB2053">
      <w:pPr>
        <w:pStyle w:val="Paragraphedeliste"/>
        <w:numPr>
          <w:ilvl w:val="1"/>
          <w:numId w:val="6"/>
        </w:numPr>
        <w:rPr>
          <w:sz w:val="24"/>
          <w:szCs w:val="24"/>
        </w:rPr>
      </w:pPr>
      <w:r w:rsidRPr="00EB2053">
        <w:rPr>
          <w:sz w:val="24"/>
          <w:szCs w:val="24"/>
        </w:rPr>
        <w:t>Les équations de Maxwell et l'expérience de Michelson et Morley</w:t>
      </w:r>
    </w:p>
    <w:p w14:paraId="432C4C07" w14:textId="77777777" w:rsidR="00EB2053" w:rsidRPr="00EB2053" w:rsidRDefault="00EB2053" w:rsidP="00EB2053">
      <w:pPr>
        <w:pStyle w:val="Paragraphedeliste"/>
        <w:numPr>
          <w:ilvl w:val="1"/>
          <w:numId w:val="6"/>
        </w:numPr>
        <w:rPr>
          <w:sz w:val="24"/>
          <w:szCs w:val="24"/>
        </w:rPr>
      </w:pPr>
      <w:r w:rsidRPr="00EB2053">
        <w:rPr>
          <w:sz w:val="24"/>
          <w:szCs w:val="24"/>
        </w:rPr>
        <w:t>Transformation de Lorentz et composition des vitesses</w:t>
      </w:r>
    </w:p>
    <w:p w14:paraId="156D9292" w14:textId="77777777" w:rsidR="00EB2053" w:rsidRPr="00EB2053" w:rsidRDefault="00EB2053" w:rsidP="00EB2053">
      <w:pPr>
        <w:pStyle w:val="Paragraphedeliste"/>
        <w:numPr>
          <w:ilvl w:val="1"/>
          <w:numId w:val="6"/>
        </w:numPr>
        <w:rPr>
          <w:sz w:val="24"/>
          <w:szCs w:val="24"/>
        </w:rPr>
      </w:pPr>
      <w:r w:rsidRPr="00EB2053">
        <w:rPr>
          <w:sz w:val="24"/>
          <w:szCs w:val="24"/>
        </w:rPr>
        <w:t>Le principe de la relativité restreinte</w:t>
      </w:r>
    </w:p>
    <w:p w14:paraId="279C9F57" w14:textId="77777777" w:rsidR="00EB2053" w:rsidRPr="00EB2053" w:rsidRDefault="00EB2053" w:rsidP="00EB2053">
      <w:pPr>
        <w:pStyle w:val="Paragraphedeliste"/>
        <w:numPr>
          <w:ilvl w:val="1"/>
          <w:numId w:val="6"/>
        </w:numPr>
        <w:rPr>
          <w:sz w:val="24"/>
          <w:szCs w:val="24"/>
        </w:rPr>
      </w:pPr>
      <w:r w:rsidRPr="00EB2053">
        <w:rPr>
          <w:sz w:val="24"/>
          <w:szCs w:val="24"/>
        </w:rPr>
        <w:t>Dilatation du temps</w:t>
      </w:r>
    </w:p>
    <w:p w14:paraId="3E999E34" w14:textId="77777777" w:rsidR="00EB2053" w:rsidRPr="00EB2053" w:rsidRDefault="00EB2053" w:rsidP="00EB2053">
      <w:pPr>
        <w:pStyle w:val="Paragraphedeliste"/>
        <w:numPr>
          <w:ilvl w:val="1"/>
          <w:numId w:val="6"/>
        </w:numPr>
        <w:rPr>
          <w:sz w:val="24"/>
          <w:szCs w:val="24"/>
        </w:rPr>
      </w:pPr>
      <w:r w:rsidRPr="00EB2053">
        <w:rPr>
          <w:sz w:val="24"/>
          <w:szCs w:val="24"/>
        </w:rPr>
        <w:t>Exemple avec le paradoxe des jumeaux</w:t>
      </w:r>
    </w:p>
    <w:p w14:paraId="7326E668" w14:textId="77777777" w:rsidR="00EB2053" w:rsidRPr="00EB2053" w:rsidRDefault="00EB2053" w:rsidP="00EB2053">
      <w:pPr>
        <w:pStyle w:val="Paragraphedeliste"/>
        <w:numPr>
          <w:ilvl w:val="0"/>
          <w:numId w:val="6"/>
        </w:numPr>
        <w:rPr>
          <w:sz w:val="24"/>
          <w:szCs w:val="24"/>
        </w:rPr>
      </w:pPr>
      <w:r w:rsidRPr="00EB2053">
        <w:rPr>
          <w:sz w:val="24"/>
          <w:szCs w:val="24"/>
        </w:rPr>
        <w:t>La relativité générale :</w:t>
      </w:r>
    </w:p>
    <w:p w14:paraId="36621586" w14:textId="77777777" w:rsidR="00EB2053" w:rsidRPr="00EB2053" w:rsidRDefault="00EB2053" w:rsidP="00EB2053">
      <w:pPr>
        <w:pStyle w:val="Paragraphedeliste"/>
        <w:numPr>
          <w:ilvl w:val="1"/>
          <w:numId w:val="6"/>
        </w:numPr>
        <w:rPr>
          <w:sz w:val="24"/>
          <w:szCs w:val="24"/>
        </w:rPr>
      </w:pPr>
      <w:r w:rsidRPr="00EB2053">
        <w:rPr>
          <w:sz w:val="24"/>
          <w:szCs w:val="24"/>
        </w:rPr>
        <w:t>L’histoire de la gravitation</w:t>
      </w:r>
    </w:p>
    <w:p w14:paraId="6BE08553" w14:textId="77777777" w:rsidR="00EB2053" w:rsidRPr="00EB2053" w:rsidRDefault="00EB2053" w:rsidP="00EB2053">
      <w:pPr>
        <w:pStyle w:val="Paragraphedeliste"/>
        <w:numPr>
          <w:ilvl w:val="1"/>
          <w:numId w:val="6"/>
        </w:numPr>
        <w:rPr>
          <w:sz w:val="24"/>
          <w:szCs w:val="24"/>
        </w:rPr>
      </w:pPr>
      <w:r w:rsidRPr="00EB2053">
        <w:rPr>
          <w:sz w:val="24"/>
          <w:szCs w:val="24"/>
        </w:rPr>
        <w:t>Le principe de la relativité générale</w:t>
      </w:r>
    </w:p>
    <w:p w14:paraId="1F67C494" w14:textId="77777777" w:rsidR="00EB2053" w:rsidRPr="00EB2053" w:rsidRDefault="00EB2053" w:rsidP="00EB2053">
      <w:pPr>
        <w:pStyle w:val="Paragraphedeliste"/>
        <w:numPr>
          <w:ilvl w:val="1"/>
          <w:numId w:val="6"/>
        </w:numPr>
        <w:rPr>
          <w:sz w:val="24"/>
          <w:szCs w:val="24"/>
        </w:rPr>
      </w:pPr>
      <w:r w:rsidRPr="00EB2053">
        <w:rPr>
          <w:sz w:val="24"/>
          <w:szCs w:val="24"/>
        </w:rPr>
        <w:t>L'effet Einstein</w:t>
      </w:r>
    </w:p>
    <w:p w14:paraId="6967249D" w14:textId="085D5486" w:rsidR="00EB2053" w:rsidRDefault="00EB2053" w:rsidP="00EB2053">
      <w:pPr>
        <w:pStyle w:val="Paragraphedeliste"/>
        <w:numPr>
          <w:ilvl w:val="1"/>
          <w:numId w:val="6"/>
        </w:numPr>
        <w:rPr>
          <w:sz w:val="24"/>
          <w:szCs w:val="24"/>
        </w:rPr>
      </w:pPr>
      <w:r w:rsidRPr="00EB2053">
        <w:rPr>
          <w:sz w:val="24"/>
          <w:szCs w:val="24"/>
        </w:rPr>
        <w:t>Exemple avec le paradoxe des jumeaux</w:t>
      </w:r>
    </w:p>
    <w:p w14:paraId="7F804050" w14:textId="77777777" w:rsidR="00EB2053" w:rsidRPr="00EB2053" w:rsidRDefault="00EB2053" w:rsidP="00EB2053">
      <w:pPr>
        <w:pStyle w:val="Paragraphedeliste"/>
        <w:rPr>
          <w:sz w:val="24"/>
          <w:szCs w:val="24"/>
        </w:rPr>
      </w:pPr>
    </w:p>
    <w:p w14:paraId="57ED5058" w14:textId="0573378B" w:rsidR="002513D1" w:rsidRDefault="0005742E" w:rsidP="00EB2053">
      <w:pPr>
        <w:rPr>
          <w:sz w:val="24"/>
          <w:szCs w:val="24"/>
        </w:rPr>
      </w:pPr>
      <w:r>
        <w:rPr>
          <w:noProof/>
          <w:sz w:val="24"/>
          <w:szCs w:val="24"/>
        </w:rPr>
        <w:drawing>
          <wp:inline distT="0" distB="0" distL="0" distR="0" wp14:anchorId="47F78B5B" wp14:editId="1C9DEFB3">
            <wp:extent cx="5791835" cy="3479152"/>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9058" cy="3489498"/>
                    </a:xfrm>
                    <a:prstGeom prst="rect">
                      <a:avLst/>
                    </a:prstGeom>
                    <a:noFill/>
                  </pic:spPr>
                </pic:pic>
              </a:graphicData>
            </a:graphic>
          </wp:inline>
        </w:drawing>
      </w:r>
    </w:p>
    <w:p w14:paraId="3F498123" w14:textId="77777777" w:rsidR="002513D1" w:rsidRPr="002513D1" w:rsidRDefault="002513D1" w:rsidP="002513D1">
      <w:pPr>
        <w:rPr>
          <w:sz w:val="24"/>
          <w:szCs w:val="24"/>
        </w:rPr>
      </w:pPr>
    </w:p>
    <w:p w14:paraId="6A3C32D5" w14:textId="01EBF855" w:rsidR="00A76287" w:rsidRPr="00EB2053" w:rsidRDefault="00A76287" w:rsidP="00E000AF">
      <w:pPr>
        <w:keepNext/>
        <w:keepLines/>
        <w:pBdr>
          <w:bottom w:val="single" w:sz="4" w:space="1" w:color="auto"/>
        </w:pBdr>
        <w:rPr>
          <w:b/>
          <w:sz w:val="24"/>
          <w:szCs w:val="24"/>
        </w:rPr>
      </w:pPr>
      <w:r w:rsidRPr="00EB2053">
        <w:rPr>
          <w:b/>
          <w:sz w:val="24"/>
          <w:szCs w:val="24"/>
        </w:rPr>
        <w:lastRenderedPageBreak/>
        <w:t>La page « </w:t>
      </w:r>
      <w:hyperlink r:id="rId26" w:history="1">
        <w:r w:rsidRPr="00EB2053">
          <w:rPr>
            <w:rStyle w:val="Lienhypertexte"/>
            <w:b/>
            <w:sz w:val="24"/>
            <w:szCs w:val="24"/>
          </w:rPr>
          <w:t>II/Se localiser grâce au temps</w:t>
        </w:r>
      </w:hyperlink>
      <w:r w:rsidRPr="00EB2053">
        <w:rPr>
          <w:b/>
          <w:sz w:val="24"/>
          <w:szCs w:val="24"/>
        </w:rPr>
        <w:t> »</w:t>
      </w:r>
    </w:p>
    <w:p w14:paraId="767A17B2" w14:textId="77777777" w:rsidR="00E000AF" w:rsidRPr="00E000AF" w:rsidRDefault="00E000AF" w:rsidP="00E000AF">
      <w:pPr>
        <w:pStyle w:val="Paragraphedeliste"/>
        <w:keepNext/>
        <w:keepLines/>
        <w:ind w:left="0"/>
        <w:rPr>
          <w:sz w:val="24"/>
          <w:szCs w:val="24"/>
        </w:rPr>
      </w:pPr>
      <w:r w:rsidRPr="00E000AF">
        <w:rPr>
          <w:sz w:val="24"/>
          <w:szCs w:val="24"/>
        </w:rPr>
        <w:t>Cette page a le plan suivant :</w:t>
      </w:r>
    </w:p>
    <w:p w14:paraId="2C313CB6" w14:textId="77777777" w:rsidR="00E000AF" w:rsidRPr="00E000AF" w:rsidRDefault="00E000AF" w:rsidP="00E000AF">
      <w:pPr>
        <w:pStyle w:val="Paragraphedeliste"/>
        <w:keepNext/>
        <w:keepLines/>
        <w:numPr>
          <w:ilvl w:val="0"/>
          <w:numId w:val="7"/>
        </w:numPr>
        <w:rPr>
          <w:sz w:val="24"/>
          <w:szCs w:val="24"/>
        </w:rPr>
      </w:pPr>
      <w:r w:rsidRPr="00E000AF">
        <w:rPr>
          <w:sz w:val="24"/>
          <w:szCs w:val="24"/>
        </w:rPr>
        <w:t>L’horloge atomique :</w:t>
      </w:r>
    </w:p>
    <w:p w14:paraId="77F2D9E5" w14:textId="77777777" w:rsidR="00E000AF" w:rsidRPr="00E000AF" w:rsidRDefault="00E000AF" w:rsidP="00E000AF">
      <w:pPr>
        <w:pStyle w:val="Paragraphedeliste"/>
        <w:keepNext/>
        <w:keepLines/>
        <w:numPr>
          <w:ilvl w:val="1"/>
          <w:numId w:val="7"/>
        </w:numPr>
        <w:rPr>
          <w:sz w:val="24"/>
          <w:szCs w:val="24"/>
        </w:rPr>
      </w:pPr>
      <w:r w:rsidRPr="00E000AF">
        <w:rPr>
          <w:sz w:val="24"/>
          <w:szCs w:val="24"/>
        </w:rPr>
        <w:t>Qu'est-ce qu'une horloge atomique ?</w:t>
      </w:r>
    </w:p>
    <w:p w14:paraId="3A9E26D8" w14:textId="77777777" w:rsidR="00E000AF" w:rsidRPr="00E000AF" w:rsidRDefault="00E000AF" w:rsidP="00E000AF">
      <w:pPr>
        <w:pStyle w:val="Paragraphedeliste"/>
        <w:keepNext/>
        <w:keepLines/>
        <w:numPr>
          <w:ilvl w:val="1"/>
          <w:numId w:val="7"/>
        </w:numPr>
        <w:rPr>
          <w:sz w:val="24"/>
          <w:szCs w:val="24"/>
        </w:rPr>
      </w:pPr>
      <w:r w:rsidRPr="00E000AF">
        <w:rPr>
          <w:sz w:val="24"/>
          <w:szCs w:val="24"/>
        </w:rPr>
        <w:t>Fonctionnement d'une horloge atomique</w:t>
      </w:r>
    </w:p>
    <w:p w14:paraId="525D9E63" w14:textId="1E000529" w:rsidR="00E000AF" w:rsidRPr="00E000AF" w:rsidRDefault="00E000AF" w:rsidP="00E000AF">
      <w:pPr>
        <w:pStyle w:val="Paragraphedeliste"/>
        <w:keepNext/>
        <w:keepLines/>
        <w:numPr>
          <w:ilvl w:val="1"/>
          <w:numId w:val="7"/>
        </w:numPr>
        <w:rPr>
          <w:sz w:val="24"/>
          <w:szCs w:val="24"/>
        </w:rPr>
      </w:pPr>
      <w:r w:rsidRPr="00E000AF">
        <w:rPr>
          <w:sz w:val="24"/>
          <w:szCs w:val="24"/>
        </w:rPr>
        <w:t xml:space="preserve">Synchronisation des horloges atomiques </w:t>
      </w:r>
    </w:p>
    <w:p w14:paraId="6C922EAD" w14:textId="77777777" w:rsidR="00E000AF" w:rsidRPr="00E000AF" w:rsidRDefault="00E000AF" w:rsidP="00E000AF">
      <w:pPr>
        <w:pStyle w:val="Paragraphedeliste"/>
        <w:keepNext/>
        <w:keepLines/>
        <w:numPr>
          <w:ilvl w:val="0"/>
          <w:numId w:val="7"/>
        </w:numPr>
        <w:rPr>
          <w:sz w:val="24"/>
          <w:szCs w:val="24"/>
        </w:rPr>
      </w:pPr>
      <w:r w:rsidRPr="00E000AF">
        <w:rPr>
          <w:sz w:val="24"/>
          <w:szCs w:val="24"/>
        </w:rPr>
        <w:t>Se localiser avec la trilatération</w:t>
      </w:r>
    </w:p>
    <w:p w14:paraId="3F15A692" w14:textId="77777777" w:rsidR="00E000AF" w:rsidRPr="00E000AF" w:rsidRDefault="00E000AF" w:rsidP="00E000AF">
      <w:pPr>
        <w:pStyle w:val="Paragraphedeliste"/>
        <w:keepNext/>
        <w:keepLines/>
        <w:numPr>
          <w:ilvl w:val="1"/>
          <w:numId w:val="7"/>
        </w:numPr>
        <w:rPr>
          <w:sz w:val="24"/>
          <w:szCs w:val="24"/>
        </w:rPr>
      </w:pPr>
      <w:r w:rsidRPr="00E000AF">
        <w:rPr>
          <w:sz w:val="24"/>
          <w:szCs w:val="24"/>
        </w:rPr>
        <w:t>La trilatération sur un plan</w:t>
      </w:r>
    </w:p>
    <w:p w14:paraId="3CA41577" w14:textId="77777777" w:rsidR="00E000AF" w:rsidRPr="00E000AF" w:rsidRDefault="00E000AF" w:rsidP="00E000AF">
      <w:pPr>
        <w:pStyle w:val="Paragraphedeliste"/>
        <w:keepNext/>
        <w:keepLines/>
        <w:numPr>
          <w:ilvl w:val="1"/>
          <w:numId w:val="7"/>
        </w:numPr>
        <w:rPr>
          <w:sz w:val="24"/>
          <w:szCs w:val="24"/>
        </w:rPr>
      </w:pPr>
      <w:r w:rsidRPr="00E000AF">
        <w:rPr>
          <w:sz w:val="24"/>
          <w:szCs w:val="24"/>
        </w:rPr>
        <w:t>La trilatération dans l'espace</w:t>
      </w:r>
    </w:p>
    <w:p w14:paraId="7042202A" w14:textId="7D79BC36" w:rsidR="00E000AF" w:rsidRPr="00E000AF" w:rsidRDefault="00E000AF" w:rsidP="00E000AF">
      <w:pPr>
        <w:pStyle w:val="Paragraphedeliste"/>
        <w:keepNext/>
        <w:keepLines/>
        <w:numPr>
          <w:ilvl w:val="1"/>
          <w:numId w:val="7"/>
        </w:numPr>
        <w:rPr>
          <w:sz w:val="24"/>
          <w:szCs w:val="24"/>
        </w:rPr>
      </w:pPr>
      <w:r w:rsidRPr="00E000AF">
        <w:rPr>
          <w:sz w:val="24"/>
          <w:szCs w:val="24"/>
        </w:rPr>
        <w:t>Exemple de calcul de trilatération GPS</w:t>
      </w:r>
    </w:p>
    <w:p w14:paraId="33D8D223" w14:textId="77777777" w:rsidR="00E000AF" w:rsidRPr="00E000AF" w:rsidRDefault="00E000AF" w:rsidP="00E000AF">
      <w:pPr>
        <w:pStyle w:val="Paragraphedeliste"/>
        <w:keepNext/>
        <w:keepLines/>
        <w:numPr>
          <w:ilvl w:val="0"/>
          <w:numId w:val="7"/>
        </w:numPr>
        <w:rPr>
          <w:sz w:val="24"/>
          <w:szCs w:val="24"/>
        </w:rPr>
      </w:pPr>
      <w:r w:rsidRPr="00E000AF">
        <w:rPr>
          <w:sz w:val="24"/>
          <w:szCs w:val="24"/>
        </w:rPr>
        <w:t>Un manque de précision :</w:t>
      </w:r>
    </w:p>
    <w:p w14:paraId="20024B54" w14:textId="77777777" w:rsidR="00E000AF" w:rsidRPr="00E000AF" w:rsidRDefault="00E000AF" w:rsidP="00E000AF">
      <w:pPr>
        <w:pStyle w:val="Paragraphedeliste"/>
        <w:keepNext/>
        <w:keepLines/>
        <w:numPr>
          <w:ilvl w:val="1"/>
          <w:numId w:val="7"/>
        </w:numPr>
        <w:rPr>
          <w:sz w:val="24"/>
          <w:szCs w:val="24"/>
        </w:rPr>
      </w:pPr>
      <w:r w:rsidRPr="00E000AF">
        <w:rPr>
          <w:sz w:val="24"/>
          <w:szCs w:val="24"/>
        </w:rPr>
        <w:t>Ralentissement de 7,2µs</w:t>
      </w:r>
    </w:p>
    <w:p w14:paraId="13109B5A" w14:textId="77777777" w:rsidR="00E000AF" w:rsidRPr="00E000AF" w:rsidRDefault="00E000AF" w:rsidP="00E000AF">
      <w:pPr>
        <w:pStyle w:val="Paragraphedeliste"/>
        <w:keepNext/>
        <w:keepLines/>
        <w:numPr>
          <w:ilvl w:val="1"/>
          <w:numId w:val="7"/>
        </w:numPr>
        <w:rPr>
          <w:sz w:val="24"/>
          <w:szCs w:val="24"/>
        </w:rPr>
      </w:pPr>
      <w:r w:rsidRPr="00E000AF">
        <w:rPr>
          <w:sz w:val="24"/>
          <w:szCs w:val="24"/>
        </w:rPr>
        <w:t>Accélération de 45,6µs</w:t>
      </w:r>
    </w:p>
    <w:p w14:paraId="0D1FC00D" w14:textId="7E20D461" w:rsidR="00E000AF" w:rsidRDefault="00E000AF" w:rsidP="00E000AF">
      <w:pPr>
        <w:pStyle w:val="Paragraphedeliste"/>
        <w:numPr>
          <w:ilvl w:val="1"/>
          <w:numId w:val="7"/>
        </w:numPr>
        <w:rPr>
          <w:sz w:val="24"/>
          <w:szCs w:val="24"/>
        </w:rPr>
      </w:pPr>
      <w:r w:rsidRPr="00E000AF">
        <w:rPr>
          <w:sz w:val="24"/>
          <w:szCs w:val="24"/>
        </w:rPr>
        <w:t>Un manque de précision de 11,5 km/jour</w:t>
      </w:r>
    </w:p>
    <w:p w14:paraId="4C8091F0" w14:textId="77777777" w:rsidR="00E000AF" w:rsidRPr="00E000AF" w:rsidRDefault="00E000AF" w:rsidP="00E000AF">
      <w:pPr>
        <w:pStyle w:val="Paragraphedeliste"/>
        <w:ind w:left="1440"/>
        <w:rPr>
          <w:sz w:val="24"/>
          <w:szCs w:val="24"/>
        </w:rPr>
      </w:pPr>
    </w:p>
    <w:p w14:paraId="54A27579" w14:textId="72644E60" w:rsidR="002513D1" w:rsidRDefault="0005742E" w:rsidP="00E000AF">
      <w:pPr>
        <w:rPr>
          <w:sz w:val="24"/>
          <w:szCs w:val="24"/>
        </w:rPr>
      </w:pPr>
      <w:r>
        <w:rPr>
          <w:noProof/>
          <w:sz w:val="24"/>
          <w:szCs w:val="24"/>
        </w:rPr>
        <w:drawing>
          <wp:inline distT="0" distB="0" distL="0" distR="0" wp14:anchorId="3C9C2FF4" wp14:editId="5430F7DD">
            <wp:extent cx="5802700" cy="4065905"/>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118" cy="4071103"/>
                    </a:xfrm>
                    <a:prstGeom prst="rect">
                      <a:avLst/>
                    </a:prstGeom>
                    <a:noFill/>
                  </pic:spPr>
                </pic:pic>
              </a:graphicData>
            </a:graphic>
          </wp:inline>
        </w:drawing>
      </w:r>
    </w:p>
    <w:p w14:paraId="3DB1A5E1" w14:textId="77777777" w:rsidR="002513D1" w:rsidRPr="002513D1" w:rsidRDefault="002513D1" w:rsidP="002513D1">
      <w:pPr>
        <w:rPr>
          <w:sz w:val="24"/>
          <w:szCs w:val="24"/>
        </w:rPr>
      </w:pPr>
    </w:p>
    <w:p w14:paraId="227703AD" w14:textId="63358293" w:rsidR="00A76287" w:rsidRPr="00EB2053" w:rsidRDefault="00A76287" w:rsidP="00EB2053">
      <w:pPr>
        <w:keepNext/>
        <w:keepLines/>
        <w:pBdr>
          <w:bottom w:val="single" w:sz="4" w:space="1" w:color="auto"/>
        </w:pBdr>
        <w:rPr>
          <w:b/>
          <w:sz w:val="24"/>
          <w:szCs w:val="24"/>
        </w:rPr>
      </w:pPr>
      <w:r w:rsidRPr="00EB2053">
        <w:rPr>
          <w:b/>
          <w:sz w:val="24"/>
          <w:szCs w:val="24"/>
        </w:rPr>
        <w:lastRenderedPageBreak/>
        <w:t>La page « </w:t>
      </w:r>
      <w:hyperlink r:id="rId28" w:history="1">
        <w:r w:rsidRPr="00EB2053">
          <w:rPr>
            <w:rStyle w:val="Lienhypertexte"/>
            <w:b/>
            <w:sz w:val="24"/>
            <w:szCs w:val="24"/>
          </w:rPr>
          <w:t>III/Correction du GPS</w:t>
        </w:r>
      </w:hyperlink>
      <w:r w:rsidRPr="00EB2053">
        <w:rPr>
          <w:b/>
          <w:sz w:val="24"/>
          <w:szCs w:val="24"/>
        </w:rPr>
        <w:t> »</w:t>
      </w:r>
    </w:p>
    <w:p w14:paraId="5DD4C909" w14:textId="77777777" w:rsidR="00E000AF" w:rsidRPr="00E000AF" w:rsidRDefault="00E000AF" w:rsidP="00E000AF">
      <w:pPr>
        <w:pStyle w:val="Paragraphedeliste"/>
        <w:keepNext/>
        <w:keepLines/>
        <w:ind w:left="0"/>
        <w:rPr>
          <w:sz w:val="24"/>
          <w:szCs w:val="24"/>
        </w:rPr>
      </w:pPr>
      <w:r w:rsidRPr="00E000AF">
        <w:rPr>
          <w:sz w:val="24"/>
          <w:szCs w:val="24"/>
        </w:rPr>
        <w:t>Cette page a le plan suivant :</w:t>
      </w:r>
    </w:p>
    <w:p w14:paraId="6FBB93F2" w14:textId="77777777" w:rsidR="00E000AF" w:rsidRPr="00E000AF" w:rsidRDefault="00E000AF" w:rsidP="00E000AF">
      <w:pPr>
        <w:pStyle w:val="Paragraphedeliste"/>
        <w:keepNext/>
        <w:keepLines/>
        <w:numPr>
          <w:ilvl w:val="0"/>
          <w:numId w:val="8"/>
        </w:numPr>
        <w:rPr>
          <w:sz w:val="24"/>
          <w:szCs w:val="24"/>
        </w:rPr>
      </w:pPr>
      <w:r w:rsidRPr="00E000AF">
        <w:rPr>
          <w:sz w:val="24"/>
          <w:szCs w:val="24"/>
        </w:rPr>
        <w:t>Correction permanente du décalage</w:t>
      </w:r>
    </w:p>
    <w:p w14:paraId="0A27AB32" w14:textId="77777777" w:rsidR="00E000AF" w:rsidRPr="00E000AF" w:rsidRDefault="00E000AF" w:rsidP="00E000AF">
      <w:pPr>
        <w:pStyle w:val="Paragraphedeliste"/>
        <w:keepNext/>
        <w:keepLines/>
        <w:numPr>
          <w:ilvl w:val="0"/>
          <w:numId w:val="8"/>
        </w:numPr>
        <w:rPr>
          <w:sz w:val="24"/>
          <w:szCs w:val="24"/>
        </w:rPr>
      </w:pPr>
      <w:r w:rsidRPr="00E000AF">
        <w:rPr>
          <w:sz w:val="24"/>
          <w:szCs w:val="24"/>
        </w:rPr>
        <w:t>Autres sources d'erreurs :</w:t>
      </w:r>
    </w:p>
    <w:p w14:paraId="2EDF4F71" w14:textId="77777777" w:rsidR="00E000AF" w:rsidRPr="00E000AF" w:rsidRDefault="00E000AF" w:rsidP="00E000AF">
      <w:pPr>
        <w:pStyle w:val="Paragraphedeliste"/>
        <w:keepNext/>
        <w:keepLines/>
        <w:numPr>
          <w:ilvl w:val="1"/>
          <w:numId w:val="8"/>
        </w:numPr>
        <w:rPr>
          <w:sz w:val="24"/>
          <w:szCs w:val="24"/>
        </w:rPr>
      </w:pPr>
      <w:r w:rsidRPr="00E000AF">
        <w:rPr>
          <w:sz w:val="24"/>
          <w:szCs w:val="24"/>
        </w:rPr>
        <w:t>Trajectoire elliptique des satellites</w:t>
      </w:r>
    </w:p>
    <w:p w14:paraId="47F77752" w14:textId="77777777" w:rsidR="00E000AF" w:rsidRPr="00E000AF" w:rsidRDefault="00E000AF" w:rsidP="00E000AF">
      <w:pPr>
        <w:pStyle w:val="Paragraphedeliste"/>
        <w:keepNext/>
        <w:keepLines/>
        <w:numPr>
          <w:ilvl w:val="1"/>
          <w:numId w:val="8"/>
        </w:numPr>
        <w:rPr>
          <w:sz w:val="24"/>
          <w:szCs w:val="24"/>
        </w:rPr>
      </w:pPr>
      <w:r w:rsidRPr="00E000AF">
        <w:rPr>
          <w:sz w:val="24"/>
          <w:szCs w:val="24"/>
        </w:rPr>
        <w:t>Effets de la propagation électromagnétique</w:t>
      </w:r>
    </w:p>
    <w:p w14:paraId="577C7D03" w14:textId="7BA95363" w:rsidR="00E000AF" w:rsidRPr="00E000AF" w:rsidRDefault="00E000AF" w:rsidP="00E000AF">
      <w:pPr>
        <w:pStyle w:val="Paragraphedeliste"/>
        <w:keepNext/>
        <w:keepLines/>
        <w:numPr>
          <w:ilvl w:val="0"/>
          <w:numId w:val="8"/>
        </w:numPr>
        <w:rPr>
          <w:sz w:val="24"/>
          <w:szCs w:val="24"/>
        </w:rPr>
      </w:pPr>
      <w:r w:rsidRPr="00E000AF">
        <w:rPr>
          <w:sz w:val="24"/>
          <w:szCs w:val="24"/>
        </w:rPr>
        <w:t>Trou noir</w:t>
      </w:r>
    </w:p>
    <w:p w14:paraId="16DF3971" w14:textId="6402B8E8" w:rsidR="002513D1" w:rsidRDefault="0005742E" w:rsidP="00745D54">
      <w:pPr>
        <w:keepNext/>
        <w:keepLines/>
        <w:rPr>
          <w:sz w:val="24"/>
          <w:szCs w:val="24"/>
        </w:rPr>
      </w:pPr>
      <w:r>
        <w:rPr>
          <w:noProof/>
          <w:sz w:val="24"/>
          <w:szCs w:val="24"/>
        </w:rPr>
        <w:drawing>
          <wp:inline distT="0" distB="0" distL="0" distR="0" wp14:anchorId="20E9F926" wp14:editId="746A342B">
            <wp:extent cx="5725160" cy="3067248"/>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221" cy="3075853"/>
                    </a:xfrm>
                    <a:prstGeom prst="rect">
                      <a:avLst/>
                    </a:prstGeom>
                    <a:noFill/>
                  </pic:spPr>
                </pic:pic>
              </a:graphicData>
            </a:graphic>
          </wp:inline>
        </w:drawing>
      </w:r>
    </w:p>
    <w:p w14:paraId="2438687E" w14:textId="77777777" w:rsidR="002513D1" w:rsidRPr="002513D1" w:rsidRDefault="002513D1" w:rsidP="002513D1">
      <w:pPr>
        <w:rPr>
          <w:sz w:val="24"/>
          <w:szCs w:val="24"/>
        </w:rPr>
      </w:pPr>
    </w:p>
    <w:p w14:paraId="4AD4C5B6" w14:textId="230D7587" w:rsidR="00A76287" w:rsidRPr="00EB2053" w:rsidRDefault="00A76287" w:rsidP="00EB2053">
      <w:pPr>
        <w:keepNext/>
        <w:keepLines/>
        <w:pBdr>
          <w:bottom w:val="single" w:sz="4" w:space="1" w:color="auto"/>
        </w:pBdr>
        <w:rPr>
          <w:b/>
          <w:sz w:val="24"/>
          <w:szCs w:val="24"/>
        </w:rPr>
      </w:pPr>
      <w:r w:rsidRPr="00EB2053">
        <w:rPr>
          <w:b/>
          <w:sz w:val="24"/>
          <w:szCs w:val="24"/>
        </w:rPr>
        <w:lastRenderedPageBreak/>
        <w:t>La page « </w:t>
      </w:r>
      <w:hyperlink r:id="rId30" w:history="1">
        <w:r w:rsidRPr="00EB2053">
          <w:rPr>
            <w:rStyle w:val="Lienhypertexte"/>
            <w:b/>
            <w:sz w:val="24"/>
            <w:szCs w:val="24"/>
          </w:rPr>
          <w:t>Conclusion</w:t>
        </w:r>
      </w:hyperlink>
      <w:r w:rsidRPr="00EB2053">
        <w:rPr>
          <w:b/>
          <w:sz w:val="24"/>
          <w:szCs w:val="24"/>
        </w:rPr>
        <w:t> »</w:t>
      </w:r>
    </w:p>
    <w:p w14:paraId="5573BAF5" w14:textId="63E5F140" w:rsidR="00E000AF" w:rsidRDefault="00E000AF" w:rsidP="00745D54">
      <w:pPr>
        <w:keepNext/>
        <w:keepLines/>
        <w:rPr>
          <w:sz w:val="24"/>
          <w:szCs w:val="24"/>
        </w:rPr>
      </w:pPr>
      <w:r>
        <w:rPr>
          <w:sz w:val="24"/>
          <w:szCs w:val="24"/>
        </w:rPr>
        <w:t>Cette page donne notre réponse à la problématique et une ouverture</w:t>
      </w:r>
      <w:r w:rsidR="00BC7A1D">
        <w:rPr>
          <w:sz w:val="24"/>
          <w:szCs w:val="24"/>
        </w:rPr>
        <w:t>.</w:t>
      </w:r>
    </w:p>
    <w:p w14:paraId="56628805" w14:textId="29CDC10C" w:rsidR="002513D1" w:rsidRDefault="0005742E" w:rsidP="00745D54">
      <w:pPr>
        <w:keepNext/>
        <w:keepLines/>
        <w:rPr>
          <w:sz w:val="24"/>
          <w:szCs w:val="24"/>
        </w:rPr>
      </w:pPr>
      <w:r>
        <w:rPr>
          <w:noProof/>
          <w:sz w:val="24"/>
          <w:szCs w:val="24"/>
        </w:rPr>
        <w:drawing>
          <wp:inline distT="0" distB="0" distL="0" distR="0" wp14:anchorId="6BFDBD1C" wp14:editId="1207B823">
            <wp:extent cx="5706110" cy="289784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9925" cy="2915016"/>
                    </a:xfrm>
                    <a:prstGeom prst="rect">
                      <a:avLst/>
                    </a:prstGeom>
                    <a:noFill/>
                  </pic:spPr>
                </pic:pic>
              </a:graphicData>
            </a:graphic>
          </wp:inline>
        </w:drawing>
      </w:r>
    </w:p>
    <w:p w14:paraId="7E9F8F8B" w14:textId="77777777" w:rsidR="002513D1" w:rsidRPr="002513D1" w:rsidRDefault="002513D1" w:rsidP="002513D1">
      <w:pPr>
        <w:rPr>
          <w:sz w:val="24"/>
          <w:szCs w:val="24"/>
        </w:rPr>
      </w:pPr>
    </w:p>
    <w:p w14:paraId="5FB1A3FE" w14:textId="4A52C381" w:rsidR="00A76287" w:rsidRPr="00EB2053" w:rsidRDefault="00A76287" w:rsidP="00EB2053">
      <w:pPr>
        <w:keepNext/>
        <w:keepLines/>
        <w:pBdr>
          <w:bottom w:val="single" w:sz="4" w:space="1" w:color="auto"/>
        </w:pBdr>
        <w:rPr>
          <w:b/>
          <w:sz w:val="24"/>
          <w:szCs w:val="24"/>
        </w:rPr>
      </w:pPr>
      <w:r w:rsidRPr="00EB2053">
        <w:rPr>
          <w:b/>
          <w:sz w:val="24"/>
          <w:szCs w:val="24"/>
        </w:rPr>
        <w:t>La page « </w:t>
      </w:r>
      <w:hyperlink r:id="rId32" w:history="1">
        <w:r w:rsidRPr="00EB2053">
          <w:rPr>
            <w:rStyle w:val="Lienhypertexte"/>
            <w:b/>
            <w:sz w:val="24"/>
            <w:szCs w:val="24"/>
          </w:rPr>
          <w:t>Lexique</w:t>
        </w:r>
      </w:hyperlink>
      <w:r w:rsidRPr="00EB2053">
        <w:rPr>
          <w:b/>
          <w:sz w:val="24"/>
          <w:szCs w:val="24"/>
        </w:rPr>
        <w:t> »</w:t>
      </w:r>
    </w:p>
    <w:p w14:paraId="4D9A3CB2" w14:textId="2228E901" w:rsidR="00E000AF" w:rsidRDefault="00E000AF" w:rsidP="00E000AF">
      <w:pPr>
        <w:keepNext/>
        <w:keepLines/>
        <w:jc w:val="both"/>
        <w:rPr>
          <w:sz w:val="24"/>
          <w:szCs w:val="24"/>
        </w:rPr>
      </w:pPr>
      <w:r>
        <w:rPr>
          <w:sz w:val="24"/>
          <w:szCs w:val="24"/>
        </w:rPr>
        <w:t>Cette page regroupe les termes (avec leur définition) que nous estimons important de connaitre pour comprendre ce TPE</w:t>
      </w:r>
      <w:r w:rsidR="00BC7A1D">
        <w:rPr>
          <w:sz w:val="24"/>
          <w:szCs w:val="24"/>
        </w:rPr>
        <w:t>.</w:t>
      </w:r>
    </w:p>
    <w:p w14:paraId="6422F704" w14:textId="02AD4E1C" w:rsidR="002513D1" w:rsidRDefault="00745D54" w:rsidP="00745D54">
      <w:pPr>
        <w:keepNext/>
        <w:keepLines/>
        <w:rPr>
          <w:sz w:val="24"/>
          <w:szCs w:val="24"/>
        </w:rPr>
      </w:pPr>
      <w:r>
        <w:rPr>
          <w:noProof/>
          <w:sz w:val="24"/>
          <w:szCs w:val="24"/>
        </w:rPr>
        <w:drawing>
          <wp:inline distT="0" distB="0" distL="0" distR="0" wp14:anchorId="4122BB37" wp14:editId="7F193713">
            <wp:extent cx="5877560" cy="2855040"/>
            <wp:effectExtent l="0" t="0" r="889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433" cy="2864693"/>
                    </a:xfrm>
                    <a:prstGeom prst="rect">
                      <a:avLst/>
                    </a:prstGeom>
                    <a:noFill/>
                  </pic:spPr>
                </pic:pic>
              </a:graphicData>
            </a:graphic>
          </wp:inline>
        </w:drawing>
      </w:r>
    </w:p>
    <w:p w14:paraId="27ECD8A2" w14:textId="77777777" w:rsidR="002513D1" w:rsidRPr="002513D1" w:rsidRDefault="002513D1" w:rsidP="002513D1">
      <w:pPr>
        <w:rPr>
          <w:sz w:val="24"/>
          <w:szCs w:val="24"/>
        </w:rPr>
      </w:pPr>
    </w:p>
    <w:p w14:paraId="3CED2F0D" w14:textId="443F9060" w:rsidR="00A76287" w:rsidRPr="00EB2053" w:rsidRDefault="00A76287" w:rsidP="00EB2053">
      <w:pPr>
        <w:keepNext/>
        <w:keepLines/>
        <w:pBdr>
          <w:bottom w:val="single" w:sz="4" w:space="1" w:color="auto"/>
        </w:pBdr>
        <w:rPr>
          <w:b/>
          <w:sz w:val="24"/>
          <w:szCs w:val="24"/>
        </w:rPr>
      </w:pPr>
      <w:r w:rsidRPr="00EB2053">
        <w:rPr>
          <w:b/>
          <w:sz w:val="24"/>
          <w:szCs w:val="24"/>
        </w:rPr>
        <w:lastRenderedPageBreak/>
        <w:t>La page « </w:t>
      </w:r>
      <w:hyperlink r:id="rId34" w:history="1">
        <w:r w:rsidRPr="00EB2053">
          <w:rPr>
            <w:rStyle w:val="Lienhypertexte"/>
            <w:b/>
            <w:sz w:val="24"/>
            <w:szCs w:val="24"/>
          </w:rPr>
          <w:t>Biographies</w:t>
        </w:r>
      </w:hyperlink>
      <w:r w:rsidRPr="00EB2053">
        <w:rPr>
          <w:b/>
          <w:sz w:val="24"/>
          <w:szCs w:val="24"/>
        </w:rPr>
        <w:t> »</w:t>
      </w:r>
    </w:p>
    <w:p w14:paraId="05DD8B8D" w14:textId="3665366E" w:rsidR="00E000AF" w:rsidRDefault="00E000AF" w:rsidP="00745D54">
      <w:pPr>
        <w:keepNext/>
        <w:keepLines/>
        <w:rPr>
          <w:sz w:val="24"/>
          <w:szCs w:val="24"/>
        </w:rPr>
      </w:pPr>
      <w:r>
        <w:rPr>
          <w:sz w:val="24"/>
          <w:szCs w:val="24"/>
        </w:rPr>
        <w:t xml:space="preserve">Cette page </w:t>
      </w:r>
      <w:r w:rsidR="006E3967">
        <w:rPr>
          <w:sz w:val="24"/>
          <w:szCs w:val="24"/>
        </w:rPr>
        <w:t>regroupe les biographies des scientifiques mentionnés dans ce TPE</w:t>
      </w:r>
      <w:r w:rsidR="00BC7A1D">
        <w:rPr>
          <w:sz w:val="24"/>
          <w:szCs w:val="24"/>
        </w:rPr>
        <w:t>.</w:t>
      </w:r>
    </w:p>
    <w:p w14:paraId="55927E54" w14:textId="0463DB37" w:rsidR="002513D1" w:rsidRDefault="00745D54" w:rsidP="00745D54">
      <w:pPr>
        <w:keepNext/>
        <w:keepLines/>
        <w:rPr>
          <w:sz w:val="24"/>
          <w:szCs w:val="24"/>
        </w:rPr>
      </w:pPr>
      <w:r>
        <w:rPr>
          <w:noProof/>
          <w:sz w:val="24"/>
          <w:szCs w:val="24"/>
        </w:rPr>
        <w:drawing>
          <wp:inline distT="0" distB="0" distL="0" distR="0" wp14:anchorId="32FC0763" wp14:editId="2C2E2B2D">
            <wp:extent cx="5877560" cy="3207492"/>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2469" cy="3215628"/>
                    </a:xfrm>
                    <a:prstGeom prst="rect">
                      <a:avLst/>
                    </a:prstGeom>
                    <a:noFill/>
                  </pic:spPr>
                </pic:pic>
              </a:graphicData>
            </a:graphic>
          </wp:inline>
        </w:drawing>
      </w:r>
    </w:p>
    <w:p w14:paraId="1281B88E" w14:textId="77777777" w:rsidR="002513D1" w:rsidRPr="002513D1" w:rsidRDefault="002513D1" w:rsidP="002513D1">
      <w:pPr>
        <w:rPr>
          <w:sz w:val="24"/>
          <w:szCs w:val="24"/>
        </w:rPr>
      </w:pPr>
    </w:p>
    <w:p w14:paraId="7232CF26" w14:textId="1591CC52" w:rsidR="00A76287" w:rsidRPr="00EB2053" w:rsidRDefault="00A76287" w:rsidP="00EB2053">
      <w:pPr>
        <w:keepNext/>
        <w:keepLines/>
        <w:pBdr>
          <w:bottom w:val="single" w:sz="4" w:space="1" w:color="auto"/>
        </w:pBdr>
        <w:rPr>
          <w:b/>
          <w:sz w:val="24"/>
          <w:szCs w:val="24"/>
        </w:rPr>
      </w:pPr>
      <w:r w:rsidRPr="00EB2053">
        <w:rPr>
          <w:b/>
          <w:sz w:val="24"/>
          <w:szCs w:val="24"/>
        </w:rPr>
        <w:t>La page « </w:t>
      </w:r>
      <w:hyperlink r:id="rId36" w:history="1">
        <w:r w:rsidRPr="00EB2053">
          <w:rPr>
            <w:rStyle w:val="Lienhypertexte"/>
            <w:b/>
            <w:sz w:val="24"/>
            <w:szCs w:val="24"/>
          </w:rPr>
          <w:t>A propos de nous</w:t>
        </w:r>
      </w:hyperlink>
      <w:r w:rsidRPr="00EB2053">
        <w:rPr>
          <w:b/>
          <w:sz w:val="24"/>
          <w:szCs w:val="24"/>
        </w:rPr>
        <w:t> »</w:t>
      </w:r>
    </w:p>
    <w:p w14:paraId="5A9EBD43" w14:textId="167F8D87" w:rsidR="006E3967" w:rsidRDefault="006E3967" w:rsidP="00745D54">
      <w:pPr>
        <w:keepNext/>
        <w:keepLines/>
        <w:rPr>
          <w:sz w:val="24"/>
          <w:szCs w:val="24"/>
        </w:rPr>
      </w:pPr>
      <w:r>
        <w:rPr>
          <w:sz w:val="24"/>
          <w:szCs w:val="24"/>
        </w:rPr>
        <w:t>Cette page regroupe nos synthèses personnelles</w:t>
      </w:r>
      <w:r w:rsidR="00BC7A1D">
        <w:rPr>
          <w:sz w:val="24"/>
          <w:szCs w:val="24"/>
        </w:rPr>
        <w:t>.</w:t>
      </w:r>
    </w:p>
    <w:p w14:paraId="15582A20" w14:textId="4DC6B1C5" w:rsidR="002513D1" w:rsidRDefault="00745D54" w:rsidP="00745D54">
      <w:pPr>
        <w:keepNext/>
        <w:keepLines/>
        <w:rPr>
          <w:sz w:val="24"/>
          <w:szCs w:val="24"/>
        </w:rPr>
      </w:pPr>
      <w:r>
        <w:rPr>
          <w:noProof/>
          <w:sz w:val="24"/>
          <w:szCs w:val="24"/>
        </w:rPr>
        <w:drawing>
          <wp:inline distT="0" distB="0" distL="0" distR="0" wp14:anchorId="02CBC507" wp14:editId="48C4BE9B">
            <wp:extent cx="5829935" cy="267359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9215" cy="2691604"/>
                    </a:xfrm>
                    <a:prstGeom prst="rect">
                      <a:avLst/>
                    </a:prstGeom>
                    <a:noFill/>
                  </pic:spPr>
                </pic:pic>
              </a:graphicData>
            </a:graphic>
          </wp:inline>
        </w:drawing>
      </w:r>
    </w:p>
    <w:p w14:paraId="3C46A8AA" w14:textId="77777777" w:rsidR="002513D1" w:rsidRPr="002513D1" w:rsidRDefault="002513D1" w:rsidP="002513D1">
      <w:pPr>
        <w:rPr>
          <w:sz w:val="24"/>
          <w:szCs w:val="24"/>
        </w:rPr>
      </w:pPr>
    </w:p>
    <w:p w14:paraId="2241E54F" w14:textId="7DC157B2" w:rsidR="00A76287" w:rsidRPr="00EB2053" w:rsidRDefault="00A76287" w:rsidP="00EB2053">
      <w:pPr>
        <w:keepNext/>
        <w:keepLines/>
        <w:pBdr>
          <w:bottom w:val="single" w:sz="4" w:space="1" w:color="auto"/>
        </w:pBdr>
        <w:rPr>
          <w:b/>
          <w:sz w:val="24"/>
          <w:szCs w:val="24"/>
        </w:rPr>
      </w:pPr>
      <w:r w:rsidRPr="00EB2053">
        <w:rPr>
          <w:b/>
          <w:sz w:val="24"/>
          <w:szCs w:val="24"/>
        </w:rPr>
        <w:lastRenderedPageBreak/>
        <w:t>La page « </w:t>
      </w:r>
      <w:hyperlink r:id="rId38" w:history="1">
        <w:r w:rsidRPr="00EB2053">
          <w:rPr>
            <w:rStyle w:val="Lienhypertexte"/>
            <w:b/>
            <w:sz w:val="24"/>
            <w:szCs w:val="24"/>
          </w:rPr>
          <w:t>Bibliographie</w:t>
        </w:r>
      </w:hyperlink>
      <w:r w:rsidRPr="00EB2053">
        <w:rPr>
          <w:b/>
          <w:sz w:val="24"/>
          <w:szCs w:val="24"/>
        </w:rPr>
        <w:t> »</w:t>
      </w:r>
    </w:p>
    <w:p w14:paraId="272A7A9A" w14:textId="09F1F3F6" w:rsidR="006E3967" w:rsidRDefault="006E3967" w:rsidP="00745D54">
      <w:pPr>
        <w:keepNext/>
        <w:keepLines/>
        <w:rPr>
          <w:sz w:val="24"/>
          <w:szCs w:val="24"/>
        </w:rPr>
      </w:pPr>
      <w:r>
        <w:rPr>
          <w:sz w:val="24"/>
          <w:szCs w:val="24"/>
        </w:rPr>
        <w:t>Cette page regroupe les sources utilisées pour ce TPE</w:t>
      </w:r>
      <w:r w:rsidR="00BC7A1D">
        <w:rPr>
          <w:sz w:val="24"/>
          <w:szCs w:val="24"/>
        </w:rPr>
        <w:t>.</w:t>
      </w:r>
    </w:p>
    <w:p w14:paraId="7D4E54FA" w14:textId="26DA7E42" w:rsidR="002513D1" w:rsidRDefault="00745D54" w:rsidP="00745D54">
      <w:pPr>
        <w:keepNext/>
        <w:keepLines/>
        <w:rPr>
          <w:sz w:val="24"/>
          <w:szCs w:val="24"/>
        </w:rPr>
      </w:pPr>
      <w:r>
        <w:rPr>
          <w:noProof/>
          <w:sz w:val="24"/>
          <w:szCs w:val="24"/>
        </w:rPr>
        <w:drawing>
          <wp:inline distT="0" distB="0" distL="0" distR="0" wp14:anchorId="43FDD0F5" wp14:editId="0DE4BCAD">
            <wp:extent cx="5896610" cy="2935802"/>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3458" cy="2949169"/>
                    </a:xfrm>
                    <a:prstGeom prst="rect">
                      <a:avLst/>
                    </a:prstGeom>
                    <a:noFill/>
                  </pic:spPr>
                </pic:pic>
              </a:graphicData>
            </a:graphic>
          </wp:inline>
        </w:drawing>
      </w:r>
    </w:p>
    <w:p w14:paraId="5A2402DC" w14:textId="77777777" w:rsidR="002513D1" w:rsidRPr="002513D1" w:rsidRDefault="002513D1" w:rsidP="002513D1">
      <w:pPr>
        <w:rPr>
          <w:sz w:val="24"/>
          <w:szCs w:val="24"/>
        </w:rPr>
      </w:pPr>
    </w:p>
    <w:p w14:paraId="5506CEF4" w14:textId="328E9A13" w:rsidR="00A76287" w:rsidRPr="00EB2053" w:rsidRDefault="00A76287" w:rsidP="00EB2053">
      <w:pPr>
        <w:keepNext/>
        <w:keepLines/>
        <w:pBdr>
          <w:bottom w:val="single" w:sz="4" w:space="1" w:color="auto"/>
        </w:pBdr>
        <w:rPr>
          <w:b/>
          <w:sz w:val="24"/>
          <w:szCs w:val="24"/>
        </w:rPr>
      </w:pPr>
      <w:r w:rsidRPr="00EB2053">
        <w:rPr>
          <w:b/>
          <w:sz w:val="24"/>
          <w:szCs w:val="24"/>
        </w:rPr>
        <w:t>La page « </w:t>
      </w:r>
      <w:hyperlink r:id="rId40" w:history="1">
        <w:r w:rsidRPr="00EB2053">
          <w:rPr>
            <w:rStyle w:val="Lienhypertexte"/>
            <w:b/>
            <w:sz w:val="24"/>
            <w:szCs w:val="24"/>
          </w:rPr>
          <w:t>Remerciements</w:t>
        </w:r>
      </w:hyperlink>
      <w:r w:rsidRPr="00EB2053">
        <w:rPr>
          <w:b/>
          <w:sz w:val="24"/>
          <w:szCs w:val="24"/>
        </w:rPr>
        <w:t> »</w:t>
      </w:r>
    </w:p>
    <w:p w14:paraId="27A486A2" w14:textId="048C003E" w:rsidR="006E3967" w:rsidRDefault="006E3967" w:rsidP="00106F1A">
      <w:pPr>
        <w:keepNext/>
        <w:keepLines/>
        <w:rPr>
          <w:sz w:val="24"/>
          <w:szCs w:val="24"/>
        </w:rPr>
      </w:pPr>
      <w:r>
        <w:rPr>
          <w:sz w:val="24"/>
          <w:szCs w:val="24"/>
        </w:rPr>
        <w:t>Cette page remercie les personnes qui nous ont aidé pour la réalisation de ce TPE</w:t>
      </w:r>
      <w:r w:rsidR="00BC7A1D">
        <w:rPr>
          <w:sz w:val="24"/>
          <w:szCs w:val="24"/>
        </w:rPr>
        <w:t>.</w:t>
      </w:r>
    </w:p>
    <w:p w14:paraId="23B990D0" w14:textId="2CA7423A" w:rsidR="002513D1" w:rsidRDefault="00106F1A" w:rsidP="00106F1A">
      <w:pPr>
        <w:keepNext/>
        <w:keepLines/>
        <w:rPr>
          <w:sz w:val="24"/>
          <w:szCs w:val="24"/>
        </w:rPr>
      </w:pPr>
      <w:r>
        <w:rPr>
          <w:noProof/>
          <w:sz w:val="24"/>
          <w:szCs w:val="24"/>
        </w:rPr>
        <w:drawing>
          <wp:inline distT="0" distB="0" distL="0" distR="0" wp14:anchorId="334B4B5C" wp14:editId="0712C3F5">
            <wp:extent cx="5810885" cy="274353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0233" cy="2747951"/>
                    </a:xfrm>
                    <a:prstGeom prst="rect">
                      <a:avLst/>
                    </a:prstGeom>
                    <a:noFill/>
                  </pic:spPr>
                </pic:pic>
              </a:graphicData>
            </a:graphic>
          </wp:inline>
        </w:drawing>
      </w:r>
    </w:p>
    <w:p w14:paraId="7BCF2522" w14:textId="77777777" w:rsidR="002513D1" w:rsidRPr="002513D1" w:rsidRDefault="002513D1" w:rsidP="002513D1">
      <w:pPr>
        <w:rPr>
          <w:sz w:val="24"/>
          <w:szCs w:val="24"/>
        </w:rPr>
      </w:pPr>
    </w:p>
    <w:p w14:paraId="013E5CE2" w14:textId="54D08D60" w:rsidR="00A76287" w:rsidRPr="00EB2053" w:rsidRDefault="00A76287" w:rsidP="00EB2053">
      <w:pPr>
        <w:keepNext/>
        <w:keepLines/>
        <w:pBdr>
          <w:bottom w:val="single" w:sz="4" w:space="1" w:color="auto"/>
        </w:pBdr>
        <w:rPr>
          <w:b/>
          <w:sz w:val="24"/>
          <w:szCs w:val="24"/>
        </w:rPr>
      </w:pPr>
      <w:r w:rsidRPr="00EB2053">
        <w:rPr>
          <w:b/>
          <w:sz w:val="24"/>
          <w:szCs w:val="24"/>
        </w:rPr>
        <w:lastRenderedPageBreak/>
        <w:t>La page « </w:t>
      </w:r>
      <w:hyperlink r:id="rId42" w:history="1">
        <w:r w:rsidRPr="00EB2053">
          <w:rPr>
            <w:rStyle w:val="Lienhypertexte"/>
            <w:b/>
            <w:sz w:val="24"/>
            <w:szCs w:val="24"/>
          </w:rPr>
          <w:t>Quiz</w:t>
        </w:r>
      </w:hyperlink>
      <w:r w:rsidRPr="00EB2053">
        <w:rPr>
          <w:b/>
          <w:sz w:val="24"/>
          <w:szCs w:val="24"/>
        </w:rPr>
        <w:t> »</w:t>
      </w:r>
    </w:p>
    <w:p w14:paraId="04B299F0" w14:textId="02545535" w:rsidR="00A942C6" w:rsidRDefault="00A942C6" w:rsidP="00A942C6">
      <w:pPr>
        <w:keepNext/>
        <w:keepLines/>
        <w:jc w:val="both"/>
        <w:rPr>
          <w:sz w:val="24"/>
          <w:szCs w:val="24"/>
        </w:rPr>
      </w:pPr>
      <w:r>
        <w:rPr>
          <w:sz w:val="24"/>
          <w:szCs w:val="24"/>
        </w:rPr>
        <w:t>Nous avons réalisé un petit quiz sur des notions importantes utilisées dans ce TPE, il est accessible sur cette page.</w:t>
      </w:r>
    </w:p>
    <w:p w14:paraId="5FCC77CF" w14:textId="26B18E73" w:rsidR="002513D1" w:rsidRDefault="00106F1A" w:rsidP="00106F1A">
      <w:pPr>
        <w:keepNext/>
        <w:keepLines/>
        <w:rPr>
          <w:sz w:val="24"/>
          <w:szCs w:val="24"/>
        </w:rPr>
      </w:pPr>
      <w:r>
        <w:rPr>
          <w:noProof/>
          <w:sz w:val="24"/>
          <w:szCs w:val="24"/>
        </w:rPr>
        <w:drawing>
          <wp:inline distT="0" distB="0" distL="0" distR="0" wp14:anchorId="0DFE2239" wp14:editId="792773C6">
            <wp:extent cx="5810885" cy="3482381"/>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9475" cy="3487529"/>
                    </a:xfrm>
                    <a:prstGeom prst="rect">
                      <a:avLst/>
                    </a:prstGeom>
                    <a:noFill/>
                  </pic:spPr>
                </pic:pic>
              </a:graphicData>
            </a:graphic>
          </wp:inline>
        </w:drawing>
      </w:r>
    </w:p>
    <w:p w14:paraId="7681A97E" w14:textId="77777777" w:rsidR="002513D1" w:rsidRPr="002513D1" w:rsidRDefault="002513D1" w:rsidP="002513D1">
      <w:pPr>
        <w:rPr>
          <w:sz w:val="24"/>
          <w:szCs w:val="24"/>
        </w:rPr>
      </w:pPr>
    </w:p>
    <w:p w14:paraId="507DEF57" w14:textId="675045DA" w:rsidR="00A76287" w:rsidRPr="00A942C6" w:rsidRDefault="00A76287" w:rsidP="00A942C6">
      <w:pPr>
        <w:keepNext/>
        <w:keepLines/>
        <w:pBdr>
          <w:bottom w:val="single" w:sz="4" w:space="1" w:color="auto"/>
        </w:pBdr>
        <w:rPr>
          <w:b/>
          <w:sz w:val="24"/>
          <w:szCs w:val="24"/>
        </w:rPr>
      </w:pPr>
      <w:r w:rsidRPr="00A942C6">
        <w:rPr>
          <w:b/>
          <w:sz w:val="24"/>
          <w:szCs w:val="24"/>
        </w:rPr>
        <w:t>La page « </w:t>
      </w:r>
      <w:hyperlink r:id="rId44" w:history="1">
        <w:r w:rsidRPr="00A942C6">
          <w:rPr>
            <w:rStyle w:val="Lienhypertexte"/>
            <w:b/>
            <w:sz w:val="24"/>
            <w:szCs w:val="24"/>
          </w:rPr>
          <w:t>Sondages</w:t>
        </w:r>
      </w:hyperlink>
      <w:r w:rsidRPr="00A942C6">
        <w:rPr>
          <w:b/>
          <w:sz w:val="24"/>
          <w:szCs w:val="24"/>
        </w:rPr>
        <w:t> »</w:t>
      </w:r>
    </w:p>
    <w:p w14:paraId="58B5CD93" w14:textId="7A395558" w:rsidR="00A942C6" w:rsidRDefault="00A942C6" w:rsidP="00106F1A">
      <w:pPr>
        <w:keepNext/>
        <w:keepLines/>
        <w:rPr>
          <w:sz w:val="24"/>
          <w:szCs w:val="24"/>
        </w:rPr>
      </w:pPr>
      <w:r>
        <w:rPr>
          <w:sz w:val="24"/>
          <w:szCs w:val="24"/>
        </w:rPr>
        <w:t>Nous avons mis en place un petit sondage pour essayer de savoir comment les personnes sur internet trouvent notre TPE</w:t>
      </w:r>
      <w:r w:rsidR="00BC7A1D">
        <w:rPr>
          <w:sz w:val="24"/>
          <w:szCs w:val="24"/>
        </w:rPr>
        <w:t>.</w:t>
      </w:r>
    </w:p>
    <w:p w14:paraId="18C73B72" w14:textId="519C5632" w:rsidR="002513D1" w:rsidRPr="002513D1" w:rsidRDefault="00106F1A" w:rsidP="00A942C6">
      <w:pPr>
        <w:keepNext/>
        <w:keepLines/>
        <w:rPr>
          <w:sz w:val="24"/>
          <w:szCs w:val="24"/>
        </w:rPr>
      </w:pPr>
      <w:r>
        <w:rPr>
          <w:noProof/>
          <w:sz w:val="24"/>
          <w:szCs w:val="24"/>
        </w:rPr>
        <w:drawing>
          <wp:inline distT="0" distB="0" distL="0" distR="0" wp14:anchorId="7A1A80AE" wp14:editId="4E6C7BD6">
            <wp:extent cx="5839460" cy="2840443"/>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7567" cy="2849250"/>
                    </a:xfrm>
                    <a:prstGeom prst="rect">
                      <a:avLst/>
                    </a:prstGeom>
                    <a:noFill/>
                  </pic:spPr>
                </pic:pic>
              </a:graphicData>
            </a:graphic>
          </wp:inline>
        </w:drawing>
      </w:r>
    </w:p>
    <w:p w14:paraId="24457C7D" w14:textId="77777777" w:rsidR="00A76287" w:rsidRPr="00033FA2" w:rsidRDefault="00A76287" w:rsidP="00033FA2">
      <w:pPr>
        <w:rPr>
          <w:b/>
          <w:sz w:val="24"/>
          <w:szCs w:val="24"/>
        </w:rPr>
      </w:pPr>
    </w:p>
    <w:sectPr w:rsidR="00A76287" w:rsidRPr="00033F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Questrial">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84D8E"/>
    <w:multiLevelType w:val="hybridMultilevel"/>
    <w:tmpl w:val="3140CE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CC07D7"/>
    <w:multiLevelType w:val="multilevel"/>
    <w:tmpl w:val="DE5A9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138CA"/>
    <w:multiLevelType w:val="hybridMultilevel"/>
    <w:tmpl w:val="9F5055A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17">
      <w:start w:val="1"/>
      <w:numFmt w:val="lowerLetter"/>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9F01A89"/>
    <w:multiLevelType w:val="hybridMultilevel"/>
    <w:tmpl w:val="5CCA2A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D819E8"/>
    <w:multiLevelType w:val="hybridMultilevel"/>
    <w:tmpl w:val="3D4AD2A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3E4636"/>
    <w:multiLevelType w:val="hybridMultilevel"/>
    <w:tmpl w:val="A3546B3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6C03F24"/>
    <w:multiLevelType w:val="hybridMultilevel"/>
    <w:tmpl w:val="15A0FC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D25D7F"/>
    <w:multiLevelType w:val="hybridMultilevel"/>
    <w:tmpl w:val="3C2244F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46"/>
    <w:rsid w:val="00033FA2"/>
    <w:rsid w:val="0005742E"/>
    <w:rsid w:val="00106F1A"/>
    <w:rsid w:val="002513D1"/>
    <w:rsid w:val="002C6B43"/>
    <w:rsid w:val="00337EDB"/>
    <w:rsid w:val="003F4D70"/>
    <w:rsid w:val="00590619"/>
    <w:rsid w:val="006311BE"/>
    <w:rsid w:val="006E3967"/>
    <w:rsid w:val="00745D54"/>
    <w:rsid w:val="00807A70"/>
    <w:rsid w:val="00853AC7"/>
    <w:rsid w:val="008D427E"/>
    <w:rsid w:val="00A21C5C"/>
    <w:rsid w:val="00A76287"/>
    <w:rsid w:val="00A942C6"/>
    <w:rsid w:val="00BC7A1D"/>
    <w:rsid w:val="00C64B2C"/>
    <w:rsid w:val="00C76446"/>
    <w:rsid w:val="00CA0ECC"/>
    <w:rsid w:val="00E000AF"/>
    <w:rsid w:val="00EA533A"/>
    <w:rsid w:val="00EA5D09"/>
    <w:rsid w:val="00EB20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E6C4"/>
  <w15:chartTrackingRefBased/>
  <w15:docId w15:val="{D527612E-569B-4F19-9D36-6AB0115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3FA2"/>
    <w:rPr>
      <w:color w:val="0563C1" w:themeColor="hyperlink"/>
      <w:u w:val="single"/>
    </w:rPr>
  </w:style>
  <w:style w:type="character" w:styleId="Mentionnonrsolue">
    <w:name w:val="Unresolved Mention"/>
    <w:basedOn w:val="Policepardfaut"/>
    <w:uiPriority w:val="99"/>
    <w:semiHidden/>
    <w:unhideWhenUsed/>
    <w:rsid w:val="00033FA2"/>
    <w:rPr>
      <w:color w:val="605E5C"/>
      <w:shd w:val="clear" w:color="auto" w:fill="E1DFDD"/>
    </w:rPr>
  </w:style>
  <w:style w:type="paragraph" w:customStyle="1" w:styleId="nav-item-1">
    <w:name w:val="nav-item-1"/>
    <w:basedOn w:val="Normal"/>
    <w:rsid w:val="00033F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av-item-2">
    <w:name w:val="nav-item-2"/>
    <w:basedOn w:val="Normal"/>
    <w:rsid w:val="00033F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av-item-3">
    <w:name w:val="nav-item-3"/>
    <w:basedOn w:val="Normal"/>
    <w:rsid w:val="00033F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av-item-4">
    <w:name w:val="nav-item-4"/>
    <w:basedOn w:val="Normal"/>
    <w:rsid w:val="00033F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33FA2"/>
    <w:pPr>
      <w:ind w:left="720"/>
      <w:contextualSpacing/>
    </w:pPr>
  </w:style>
  <w:style w:type="paragraph" w:styleId="NormalWeb">
    <w:name w:val="Normal (Web)"/>
    <w:basedOn w:val="Normal"/>
    <w:uiPriority w:val="99"/>
    <w:semiHidden/>
    <w:unhideWhenUsed/>
    <w:rsid w:val="00807A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05893">
      <w:bodyDiv w:val="1"/>
      <w:marLeft w:val="0"/>
      <w:marRight w:val="0"/>
      <w:marTop w:val="0"/>
      <w:marBottom w:val="0"/>
      <w:divBdr>
        <w:top w:val="none" w:sz="0" w:space="0" w:color="auto"/>
        <w:left w:val="none" w:sz="0" w:space="0" w:color="auto"/>
        <w:bottom w:val="none" w:sz="0" w:space="0" w:color="auto"/>
        <w:right w:val="none" w:sz="0" w:space="0" w:color="auto"/>
      </w:divBdr>
      <w:divsChild>
        <w:div w:id="1915432847">
          <w:marLeft w:val="0"/>
          <w:marRight w:val="0"/>
          <w:marTop w:val="0"/>
          <w:marBottom w:val="0"/>
          <w:divBdr>
            <w:top w:val="none" w:sz="0" w:space="0" w:color="auto"/>
            <w:left w:val="none" w:sz="0" w:space="0" w:color="auto"/>
            <w:bottom w:val="none" w:sz="0" w:space="0" w:color="auto"/>
            <w:right w:val="none" w:sz="0" w:space="0" w:color="auto"/>
          </w:divBdr>
        </w:div>
      </w:divsChild>
    </w:div>
    <w:div w:id="525992398">
      <w:bodyDiv w:val="1"/>
      <w:marLeft w:val="0"/>
      <w:marRight w:val="0"/>
      <w:marTop w:val="0"/>
      <w:marBottom w:val="0"/>
      <w:divBdr>
        <w:top w:val="none" w:sz="0" w:space="0" w:color="auto"/>
        <w:left w:val="none" w:sz="0" w:space="0" w:color="auto"/>
        <w:bottom w:val="none" w:sz="0" w:space="0" w:color="auto"/>
        <w:right w:val="none" w:sz="0" w:space="0" w:color="auto"/>
      </w:divBdr>
    </w:div>
    <w:div w:id="926617315">
      <w:bodyDiv w:val="1"/>
      <w:marLeft w:val="0"/>
      <w:marRight w:val="0"/>
      <w:marTop w:val="0"/>
      <w:marBottom w:val="0"/>
      <w:divBdr>
        <w:top w:val="none" w:sz="0" w:space="0" w:color="auto"/>
        <w:left w:val="none" w:sz="0" w:space="0" w:color="auto"/>
        <w:bottom w:val="none" w:sz="0" w:space="0" w:color="auto"/>
        <w:right w:val="none" w:sz="0" w:space="0" w:color="auto"/>
      </w:divBdr>
    </w:div>
    <w:div w:id="1488746075">
      <w:bodyDiv w:val="1"/>
      <w:marLeft w:val="0"/>
      <w:marRight w:val="0"/>
      <w:marTop w:val="0"/>
      <w:marBottom w:val="0"/>
      <w:divBdr>
        <w:top w:val="none" w:sz="0" w:space="0" w:color="auto"/>
        <w:left w:val="none" w:sz="0" w:space="0" w:color="auto"/>
        <w:bottom w:val="none" w:sz="0" w:space="0" w:color="auto"/>
        <w:right w:val="none" w:sz="0" w:space="0" w:color="auto"/>
      </w:divBdr>
    </w:div>
    <w:div w:id="151804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ps-et-relativite.e-monsite.com/pages/presentation.html" TargetMode="External"/><Relationship Id="rId13" Type="http://schemas.openxmlformats.org/officeDocument/2006/relationships/hyperlink" Target="http://gps-et-relativite.e-monsite.com/pages/lexique.html" TargetMode="External"/><Relationship Id="rId18" Type="http://schemas.openxmlformats.org/officeDocument/2006/relationships/hyperlink" Target="http://gps-et-relativite.e-monsite.com/quiz/quiz.html" TargetMode="External"/><Relationship Id="rId26" Type="http://schemas.openxmlformats.org/officeDocument/2006/relationships/hyperlink" Target="http://gps-et-relativite.e-monsite.com/pages/se-localiser-grace-au-temps.html"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gps-et-relativite.e-monsite.com/pages/biographies.html" TargetMode="External"/><Relationship Id="rId42" Type="http://schemas.openxmlformats.org/officeDocument/2006/relationships/hyperlink" Target="http://gps-et-relativite.e-monsite.com/quiz/quiz.html" TargetMode="External"/><Relationship Id="rId47" Type="http://schemas.openxmlformats.org/officeDocument/2006/relationships/theme" Target="theme/theme1.xml"/><Relationship Id="rId7" Type="http://schemas.openxmlformats.org/officeDocument/2006/relationships/hyperlink" Target="http://gps-et-relativite.e-monsite.com/" TargetMode="External"/><Relationship Id="rId12" Type="http://schemas.openxmlformats.org/officeDocument/2006/relationships/hyperlink" Target="http://gps-et-relativite.e-monsite.com/pages/conclusion.html" TargetMode="External"/><Relationship Id="rId17" Type="http://schemas.openxmlformats.org/officeDocument/2006/relationships/hyperlink" Target="http://gps-et-relativite.e-monsite.com/pages/remerciements.html"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gps-et-relativite.e-monsite.com/pages/bibliographie.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ps-et-relativite.e-monsite.com/pages/bibliographie.html" TargetMode="External"/><Relationship Id="rId20" Type="http://schemas.openxmlformats.org/officeDocument/2006/relationships/hyperlink" Target="http://gps-et-relativite.e-monsite.com/" TargetMode="External"/><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ps-et-relativite.e-monsite.com/pages/iii-application-de-la-relativite-restreinte-et-generale-sur-les-gps.html" TargetMode="External"/><Relationship Id="rId24" Type="http://schemas.openxmlformats.org/officeDocument/2006/relationships/hyperlink" Target="http://gps-et-relativite.e-monsite.com/pages/ii-gps-et-relativite.html" TargetMode="External"/><Relationship Id="rId32" Type="http://schemas.openxmlformats.org/officeDocument/2006/relationships/hyperlink" Target="http://gps-et-relativite.e-monsite.com/pages/lexique.html" TargetMode="External"/><Relationship Id="rId37" Type="http://schemas.openxmlformats.org/officeDocument/2006/relationships/image" Target="media/image10.png"/><Relationship Id="rId40" Type="http://schemas.openxmlformats.org/officeDocument/2006/relationships/hyperlink" Target="http://gps-et-relativite.e-monsite.com/pages/remerciements.html" TargetMode="External"/><Relationship Id="rId45" Type="http://schemas.openxmlformats.org/officeDocument/2006/relationships/image" Target="media/image14.png"/><Relationship Id="rId5" Type="http://schemas.openxmlformats.org/officeDocument/2006/relationships/hyperlink" Target="http://gps-et-relativite.e-monsite.com/" TargetMode="External"/><Relationship Id="rId15" Type="http://schemas.openxmlformats.org/officeDocument/2006/relationships/hyperlink" Target="http://gps-et-relativite.e-monsite.com/pages/a-propos-de-nous.html" TargetMode="External"/><Relationship Id="rId23" Type="http://schemas.openxmlformats.org/officeDocument/2006/relationships/image" Target="media/image3.png"/><Relationship Id="rId28" Type="http://schemas.openxmlformats.org/officeDocument/2006/relationships/hyperlink" Target="http://gps-et-relativite.e-monsite.com/pages/iii-application-de-la-relativite-restreinte-et-generale-sur-les-gps.html" TargetMode="External"/><Relationship Id="rId36" Type="http://schemas.openxmlformats.org/officeDocument/2006/relationships/hyperlink" Target="http://gps-et-relativite.e-monsite.com/pages/a-propos-de-nous.html" TargetMode="External"/><Relationship Id="rId10" Type="http://schemas.openxmlformats.org/officeDocument/2006/relationships/hyperlink" Target="http://gps-et-relativite.e-monsite.com/pages/se-localiser-grace-au-temps.html" TargetMode="External"/><Relationship Id="rId19" Type="http://schemas.openxmlformats.org/officeDocument/2006/relationships/hyperlink" Target="http://gps-et-relativite.e-monsite.com/sondages/" TargetMode="External"/><Relationship Id="rId31" Type="http://schemas.openxmlformats.org/officeDocument/2006/relationships/image" Target="media/image7.png"/><Relationship Id="rId44" Type="http://schemas.openxmlformats.org/officeDocument/2006/relationships/hyperlink" Target="http://gps-et-relativite.e-monsite.com/sondages/" TargetMode="External"/><Relationship Id="rId4" Type="http://schemas.openxmlformats.org/officeDocument/2006/relationships/webSettings" Target="webSettings.xml"/><Relationship Id="rId9" Type="http://schemas.openxmlformats.org/officeDocument/2006/relationships/hyperlink" Target="http://gps-et-relativite.e-monsite.com/pages/ii-gps-et-relativite.html" TargetMode="External"/><Relationship Id="rId14" Type="http://schemas.openxmlformats.org/officeDocument/2006/relationships/hyperlink" Target="http://gps-et-relativite.e-monsite.com/pages/biographies.html" TargetMode="External"/><Relationship Id="rId22" Type="http://schemas.openxmlformats.org/officeDocument/2006/relationships/hyperlink" Target="http://gps-et-relativite.e-monsite.com/pages/presentation.html" TargetMode="External"/><Relationship Id="rId27" Type="http://schemas.openxmlformats.org/officeDocument/2006/relationships/image" Target="media/image5.png"/><Relationship Id="rId30" Type="http://schemas.openxmlformats.org/officeDocument/2006/relationships/hyperlink" Target="http://gps-et-relativite.e-monsite.com/pages/conclusion.html" TargetMode="External"/><Relationship Id="rId35" Type="http://schemas.openxmlformats.org/officeDocument/2006/relationships/image" Target="media/image9.png"/><Relationship Id="rId43"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10</Pages>
  <Words>1068</Words>
  <Characters>5880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Baudrillard</dc:creator>
  <cp:keywords/>
  <dc:description/>
  <cp:lastModifiedBy>Mathis Baudrillard</cp:lastModifiedBy>
  <cp:revision>14</cp:revision>
  <dcterms:created xsi:type="dcterms:W3CDTF">2019-02-19T20:49:00Z</dcterms:created>
  <dcterms:modified xsi:type="dcterms:W3CDTF">2019-02-20T06:26:00Z</dcterms:modified>
</cp:coreProperties>
</file>